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4DA1BD" w14:textId="77777777" w:rsidR="005B0D97" w:rsidRPr="009639B8" w:rsidRDefault="006116F5" w:rsidP="005B0D97">
      <w:pPr>
        <w:pStyle w:val="Body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9639B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</w:t>
      </w:r>
      <w:r w:rsidR="00AB397F" w:rsidRPr="009639B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       </w:t>
      </w:r>
      <w:r w:rsidR="005B0D97" w:rsidRPr="009639B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        </w:t>
      </w:r>
    </w:p>
    <w:p w14:paraId="01626129" w14:textId="2831EC94" w:rsidR="004B77EF" w:rsidRPr="009639B8" w:rsidRDefault="00AB397F" w:rsidP="005B0D97">
      <w:pPr>
        <w:pStyle w:val="Body"/>
        <w:spacing w:after="0" w:line="240" w:lineRule="auto"/>
        <w:ind w:left="4956"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9639B8">
        <w:rPr>
          <w:rFonts w:ascii="Times New Roman" w:hAnsi="Times New Roman" w:cs="Times New Roman"/>
          <w:b/>
          <w:bCs/>
          <w:sz w:val="28"/>
          <w:szCs w:val="28"/>
          <w:lang w:val="ro-RO"/>
        </w:rPr>
        <w:t>ANEXA la H</w:t>
      </w:r>
      <w:r w:rsidR="005B0D97" w:rsidRPr="009639B8">
        <w:rPr>
          <w:rFonts w:ascii="Times New Roman" w:hAnsi="Times New Roman" w:cs="Times New Roman"/>
          <w:b/>
          <w:bCs/>
          <w:sz w:val="28"/>
          <w:szCs w:val="28"/>
          <w:lang w:val="ro-RO"/>
        </w:rPr>
        <w:t>.</w:t>
      </w:r>
      <w:r w:rsidRPr="009639B8">
        <w:rPr>
          <w:rFonts w:ascii="Times New Roman" w:hAnsi="Times New Roman" w:cs="Times New Roman"/>
          <w:b/>
          <w:bCs/>
          <w:sz w:val="28"/>
          <w:szCs w:val="28"/>
          <w:lang w:val="ro-RO"/>
        </w:rPr>
        <w:t>C</w:t>
      </w:r>
      <w:r w:rsidR="005B0D97" w:rsidRPr="009639B8">
        <w:rPr>
          <w:rFonts w:ascii="Times New Roman" w:hAnsi="Times New Roman" w:cs="Times New Roman"/>
          <w:b/>
          <w:bCs/>
          <w:sz w:val="28"/>
          <w:szCs w:val="28"/>
          <w:lang w:val="ro-RO"/>
        </w:rPr>
        <w:t>.</w:t>
      </w:r>
      <w:r w:rsidRPr="009639B8">
        <w:rPr>
          <w:rFonts w:ascii="Times New Roman" w:hAnsi="Times New Roman" w:cs="Times New Roman"/>
          <w:b/>
          <w:bCs/>
          <w:sz w:val="28"/>
          <w:szCs w:val="28"/>
          <w:lang w:val="ro-RO"/>
        </w:rPr>
        <w:t>L</w:t>
      </w:r>
      <w:r w:rsidR="005B0D97" w:rsidRPr="009639B8">
        <w:rPr>
          <w:rFonts w:ascii="Times New Roman" w:hAnsi="Times New Roman" w:cs="Times New Roman"/>
          <w:b/>
          <w:bCs/>
          <w:sz w:val="28"/>
          <w:szCs w:val="28"/>
          <w:lang w:val="ro-RO"/>
        </w:rPr>
        <w:t>.</w:t>
      </w:r>
      <w:r w:rsidRPr="009639B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nr.</w:t>
      </w:r>
      <w:r w:rsidR="005B0D97" w:rsidRPr="009639B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____</w:t>
      </w:r>
      <w:r w:rsidRPr="009639B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/2021  </w:t>
      </w:r>
    </w:p>
    <w:p w14:paraId="275CA10A" w14:textId="76488A9A" w:rsidR="00AB397F" w:rsidRPr="009639B8" w:rsidRDefault="00AB397F" w:rsidP="005B0D97">
      <w:pPr>
        <w:pStyle w:val="Body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57FA2AE8" w14:textId="334CF4F4" w:rsidR="005B0D97" w:rsidRPr="009639B8" w:rsidRDefault="005B0D97" w:rsidP="005B0D97">
      <w:pPr>
        <w:pStyle w:val="Body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2A5DF2FC" w14:textId="77777777" w:rsidR="005B0D97" w:rsidRPr="009639B8" w:rsidRDefault="005B0D97" w:rsidP="005B0D97">
      <w:pPr>
        <w:pStyle w:val="Body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12C4F661" w14:textId="53C72579" w:rsidR="00943A8A" w:rsidRPr="009639B8" w:rsidRDefault="005B0D97" w:rsidP="005B0D97">
      <w:pPr>
        <w:pStyle w:val="Body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9639B8">
        <w:rPr>
          <w:rFonts w:ascii="Times New Roman" w:hAnsi="Times New Roman" w:cs="Times New Roman"/>
          <w:b/>
          <w:bCs/>
          <w:sz w:val="28"/>
          <w:szCs w:val="28"/>
          <w:lang w:val="ro-RO"/>
        </w:rPr>
        <w:t>REGULAMENT DE ORGANIZARE ȘI FUNCȚIONARE</w:t>
      </w:r>
    </w:p>
    <w:p w14:paraId="03FE4A50" w14:textId="789D9F23" w:rsidR="005B0D97" w:rsidRPr="009639B8" w:rsidRDefault="005B0D97" w:rsidP="005B0D97">
      <w:pPr>
        <w:pStyle w:val="Body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9639B8">
        <w:rPr>
          <w:rFonts w:ascii="Times New Roman" w:hAnsi="Times New Roman" w:cs="Times New Roman"/>
          <w:b/>
          <w:bCs/>
          <w:sz w:val="28"/>
          <w:szCs w:val="28"/>
          <w:lang w:val="ro-RO"/>
        </w:rPr>
        <w:t>AL CONSILIULUI DE ADMINISTRA</w:t>
      </w:r>
      <w:r w:rsidR="00804475" w:rsidRPr="009639B8">
        <w:rPr>
          <w:rFonts w:ascii="Times New Roman" w:hAnsi="Times New Roman" w:cs="Times New Roman"/>
          <w:b/>
          <w:bCs/>
          <w:sz w:val="28"/>
          <w:szCs w:val="28"/>
          <w:lang w:val="ro-RO"/>
        </w:rPr>
        <w:t>Ţ</w:t>
      </w:r>
      <w:r w:rsidRPr="009639B8">
        <w:rPr>
          <w:rFonts w:ascii="Times New Roman" w:hAnsi="Times New Roman" w:cs="Times New Roman"/>
          <w:b/>
          <w:bCs/>
          <w:sz w:val="28"/>
          <w:szCs w:val="28"/>
          <w:lang w:val="ro-RO"/>
        </w:rPr>
        <w:t>IE AL</w:t>
      </w:r>
    </w:p>
    <w:p w14:paraId="2CDF4469" w14:textId="04A8FE53" w:rsidR="00943A8A" w:rsidRPr="009639B8" w:rsidRDefault="005B0D97" w:rsidP="005B0D97">
      <w:pPr>
        <w:pStyle w:val="Body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9639B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MUZEULUI </w:t>
      </w:r>
      <w:r w:rsidR="00DF76C6" w:rsidRPr="009639B8">
        <w:rPr>
          <w:rFonts w:ascii="Times New Roman" w:hAnsi="Times New Roman" w:cs="Times New Roman"/>
          <w:b/>
          <w:bCs/>
          <w:sz w:val="28"/>
          <w:szCs w:val="28"/>
          <w:lang w:val="ro-RO"/>
        </w:rPr>
        <w:t>„</w:t>
      </w:r>
      <w:r w:rsidRPr="009639B8">
        <w:rPr>
          <w:rFonts w:ascii="Times New Roman" w:hAnsi="Times New Roman" w:cs="Times New Roman"/>
          <w:b/>
          <w:bCs/>
          <w:sz w:val="28"/>
          <w:szCs w:val="28"/>
          <w:lang w:val="ro-RO"/>
        </w:rPr>
        <w:t>ARTA LEMNULUI” CÂMPULUNG MOLDOVENESC</w:t>
      </w:r>
    </w:p>
    <w:p w14:paraId="2940789F" w14:textId="348332C9" w:rsidR="00A75D6D" w:rsidRPr="009639B8" w:rsidRDefault="00A75D6D" w:rsidP="005B0D97">
      <w:pPr>
        <w:pStyle w:val="Body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28401DC4" w14:textId="77777777" w:rsidR="005B0D97" w:rsidRPr="009639B8" w:rsidRDefault="005B0D97" w:rsidP="005B0D97">
      <w:pPr>
        <w:pStyle w:val="Body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0C5047D0" w14:textId="509D5A00" w:rsidR="00943A8A" w:rsidRPr="009639B8" w:rsidRDefault="00872074" w:rsidP="00DF76C6">
      <w:pPr>
        <w:pStyle w:val="Body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9639B8">
        <w:rPr>
          <w:rFonts w:ascii="Times New Roman" w:hAnsi="Times New Roman" w:cs="Times New Roman"/>
          <w:b/>
          <w:bCs/>
          <w:sz w:val="28"/>
          <w:szCs w:val="28"/>
          <w:lang w:val="ro-RO"/>
        </w:rPr>
        <w:t>C</w:t>
      </w:r>
      <w:r w:rsidR="005B0D97" w:rsidRPr="009639B8">
        <w:rPr>
          <w:rFonts w:ascii="Times New Roman" w:hAnsi="Times New Roman" w:cs="Times New Roman"/>
          <w:b/>
          <w:bCs/>
          <w:sz w:val="28"/>
          <w:szCs w:val="28"/>
          <w:lang w:val="ro-RO"/>
        </w:rPr>
        <w:t>apitolul</w:t>
      </w:r>
      <w:r w:rsidRPr="009639B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I </w:t>
      </w:r>
      <w:r w:rsidR="005B0D97" w:rsidRPr="009639B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proofErr w:type="spellStart"/>
      <w:r w:rsidRPr="009639B8">
        <w:rPr>
          <w:rFonts w:ascii="Times New Roman" w:hAnsi="Times New Roman" w:cs="Times New Roman"/>
          <w:b/>
          <w:bCs/>
          <w:sz w:val="28"/>
          <w:szCs w:val="28"/>
          <w:lang w:val="ro-RO"/>
        </w:rPr>
        <w:t>D</w:t>
      </w:r>
      <w:r w:rsidR="00DF76C6" w:rsidRPr="009639B8">
        <w:rPr>
          <w:rFonts w:ascii="Times New Roman" w:hAnsi="Times New Roman" w:cs="Times New Roman"/>
          <w:b/>
          <w:bCs/>
          <w:sz w:val="28"/>
          <w:szCs w:val="28"/>
          <w:lang w:val="ro-RO"/>
        </w:rPr>
        <w:t>ispoziţii</w:t>
      </w:r>
      <w:proofErr w:type="spellEnd"/>
      <w:r w:rsidRPr="009639B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DF76C6" w:rsidRPr="009639B8">
        <w:rPr>
          <w:rFonts w:ascii="Times New Roman" w:hAnsi="Times New Roman" w:cs="Times New Roman"/>
          <w:b/>
          <w:bCs/>
          <w:sz w:val="28"/>
          <w:szCs w:val="28"/>
          <w:lang w:val="ro-RO"/>
        </w:rPr>
        <w:t>generale</w:t>
      </w:r>
    </w:p>
    <w:p w14:paraId="4D5C370B" w14:textId="77777777" w:rsidR="005B0D97" w:rsidRPr="009639B8" w:rsidRDefault="005B0D97" w:rsidP="005B0D97">
      <w:pPr>
        <w:pStyle w:val="Body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</w:p>
    <w:p w14:paraId="6887B0E7" w14:textId="5D292464" w:rsidR="00943A8A" w:rsidRPr="009639B8" w:rsidRDefault="00872074" w:rsidP="005B0D97">
      <w:pPr>
        <w:pStyle w:val="Body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639B8">
        <w:rPr>
          <w:rFonts w:ascii="Times New Roman" w:hAnsi="Times New Roman" w:cs="Times New Roman"/>
          <w:b/>
          <w:bCs/>
          <w:sz w:val="28"/>
          <w:szCs w:val="28"/>
          <w:lang w:val="ro-RO"/>
        </w:rPr>
        <w:t>Art.1.</w:t>
      </w:r>
      <w:r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Potrivit prevederilor</w:t>
      </w:r>
      <w:r w:rsidR="00DF76C6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art. 27 din Legea muzeelor și colecțiilor publice nr. 311/2003, republicată, cu modificările și completările ulterioare </w:t>
      </w:r>
      <w:proofErr w:type="spellStart"/>
      <w:r w:rsidR="00DF76C6" w:rsidRPr="009639B8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="00DF76C6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ale </w:t>
      </w:r>
      <w:r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art. 21 din Regulamentul de </w:t>
      </w:r>
      <w:r w:rsidR="00DF76C6" w:rsidRPr="009639B8">
        <w:rPr>
          <w:rFonts w:ascii="Times New Roman" w:hAnsi="Times New Roman" w:cs="Times New Roman"/>
          <w:sz w:val="28"/>
          <w:szCs w:val="28"/>
          <w:lang w:val="ro-RO"/>
        </w:rPr>
        <w:t>o</w:t>
      </w:r>
      <w:r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rganizare </w:t>
      </w:r>
      <w:proofErr w:type="spellStart"/>
      <w:r w:rsidR="00DF76C6" w:rsidRPr="009639B8">
        <w:rPr>
          <w:rFonts w:ascii="Times New Roman" w:hAnsi="Times New Roman" w:cs="Times New Roman"/>
          <w:sz w:val="28"/>
          <w:szCs w:val="28"/>
          <w:lang w:val="ro-RO"/>
        </w:rPr>
        <w:t>ş</w:t>
      </w:r>
      <w:r w:rsidRPr="009639B8">
        <w:rPr>
          <w:rFonts w:ascii="Times New Roman" w:hAnsi="Times New Roman" w:cs="Times New Roman"/>
          <w:sz w:val="28"/>
          <w:szCs w:val="28"/>
          <w:lang w:val="ro-RO"/>
        </w:rPr>
        <w:t>i</w:t>
      </w:r>
      <w:proofErr w:type="spellEnd"/>
      <w:r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F76C6" w:rsidRPr="009639B8">
        <w:rPr>
          <w:rFonts w:ascii="Times New Roman" w:hAnsi="Times New Roman" w:cs="Times New Roman"/>
          <w:sz w:val="28"/>
          <w:szCs w:val="28"/>
          <w:lang w:val="ro-RO"/>
        </w:rPr>
        <w:t>f</w:t>
      </w:r>
      <w:r w:rsidRPr="009639B8">
        <w:rPr>
          <w:rFonts w:ascii="Times New Roman" w:hAnsi="Times New Roman" w:cs="Times New Roman"/>
          <w:sz w:val="28"/>
          <w:szCs w:val="28"/>
          <w:lang w:val="ro-RO"/>
        </w:rPr>
        <w:t>uncționare al</w:t>
      </w:r>
      <w:r w:rsidR="005B0D97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Muzeului </w:t>
      </w:r>
      <w:r w:rsidR="00DF76C6" w:rsidRPr="009639B8">
        <w:rPr>
          <w:rFonts w:ascii="Times New Roman" w:hAnsi="Times New Roman" w:cs="Times New Roman"/>
          <w:sz w:val="28"/>
          <w:szCs w:val="28"/>
          <w:lang w:val="ro-RO"/>
        </w:rPr>
        <w:t>„</w:t>
      </w:r>
      <w:r w:rsidRPr="009639B8">
        <w:rPr>
          <w:rFonts w:ascii="Times New Roman" w:hAnsi="Times New Roman" w:cs="Times New Roman"/>
          <w:sz w:val="28"/>
          <w:szCs w:val="28"/>
          <w:lang w:val="ro-RO"/>
        </w:rPr>
        <w:t>Arta Lemnului</w:t>
      </w:r>
      <w:r w:rsidR="006116F5" w:rsidRPr="009639B8">
        <w:rPr>
          <w:rFonts w:ascii="Times New Roman" w:hAnsi="Times New Roman" w:cs="Times New Roman"/>
          <w:sz w:val="28"/>
          <w:szCs w:val="28"/>
          <w:lang w:val="ro-RO"/>
        </w:rPr>
        <w:t>” Câmpulung Moldovenesc</w:t>
      </w:r>
      <w:r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aprobat prin </w:t>
      </w:r>
      <w:r w:rsidR="00DF76C6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Anexa nr. 3 la </w:t>
      </w:r>
      <w:r w:rsidR="00F3524F" w:rsidRPr="009639B8">
        <w:rPr>
          <w:rFonts w:ascii="Times New Roman" w:hAnsi="Times New Roman" w:cs="Times New Roman"/>
          <w:sz w:val="28"/>
          <w:szCs w:val="28"/>
          <w:lang w:val="ro-RO"/>
        </w:rPr>
        <w:t>Hotărârea Consiliului Local</w:t>
      </w:r>
      <w:r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nr. 128/</w:t>
      </w:r>
      <w:r w:rsidR="00DF76C6" w:rsidRPr="009639B8">
        <w:rPr>
          <w:rFonts w:ascii="Times New Roman" w:hAnsi="Times New Roman" w:cs="Times New Roman"/>
          <w:sz w:val="28"/>
          <w:szCs w:val="28"/>
          <w:lang w:val="ro-RO"/>
        </w:rPr>
        <w:t>17.12.</w:t>
      </w:r>
      <w:r w:rsidRPr="009639B8">
        <w:rPr>
          <w:rFonts w:ascii="Times New Roman" w:hAnsi="Times New Roman" w:cs="Times New Roman"/>
          <w:sz w:val="28"/>
          <w:szCs w:val="28"/>
          <w:lang w:val="ro-RO"/>
        </w:rPr>
        <w:t>2020</w:t>
      </w:r>
      <w:r w:rsidR="00DF76C6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116F5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în cadrul muzeului funcționează un Consiliu de </w:t>
      </w:r>
      <w:r w:rsidR="00DF76C6" w:rsidRPr="009639B8"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6116F5" w:rsidRPr="009639B8">
        <w:rPr>
          <w:rFonts w:ascii="Times New Roman" w:hAnsi="Times New Roman" w:cs="Times New Roman"/>
          <w:sz w:val="28"/>
          <w:szCs w:val="28"/>
          <w:lang w:val="ro-RO"/>
        </w:rPr>
        <w:t>dministrație.</w:t>
      </w:r>
    </w:p>
    <w:p w14:paraId="0E660735" w14:textId="77777777" w:rsidR="00DF76C6" w:rsidRPr="009639B8" w:rsidRDefault="00DF76C6" w:rsidP="005B0D97">
      <w:pPr>
        <w:pStyle w:val="Body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8"/>
          <w:szCs w:val="8"/>
          <w:lang w:val="ro-RO"/>
        </w:rPr>
      </w:pPr>
    </w:p>
    <w:p w14:paraId="650BE3C5" w14:textId="2912A717" w:rsidR="00943A8A" w:rsidRPr="009639B8" w:rsidRDefault="00872074" w:rsidP="00DF76C6">
      <w:pPr>
        <w:pStyle w:val="Body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639B8">
        <w:rPr>
          <w:rFonts w:ascii="Times New Roman" w:hAnsi="Times New Roman" w:cs="Times New Roman"/>
          <w:b/>
          <w:bCs/>
          <w:sz w:val="28"/>
          <w:szCs w:val="28"/>
          <w:lang w:val="ro-RO"/>
        </w:rPr>
        <w:t>Art.2.</w:t>
      </w:r>
      <w:r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Consiliul de </w:t>
      </w:r>
      <w:r w:rsidR="00DF76C6" w:rsidRPr="009639B8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dministrație este organizat și </w:t>
      </w:r>
      <w:proofErr w:type="spellStart"/>
      <w:r w:rsidRPr="009639B8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DF76C6" w:rsidRPr="009639B8">
        <w:rPr>
          <w:rFonts w:ascii="Times New Roman" w:hAnsi="Times New Roman" w:cs="Times New Roman"/>
          <w:sz w:val="28"/>
          <w:szCs w:val="28"/>
          <w:lang w:val="ro-RO"/>
        </w:rPr>
        <w:t>ş</w:t>
      </w:r>
      <w:r w:rsidRPr="009639B8">
        <w:rPr>
          <w:rFonts w:ascii="Times New Roman" w:hAnsi="Times New Roman" w:cs="Times New Roman"/>
          <w:sz w:val="28"/>
          <w:szCs w:val="28"/>
          <w:lang w:val="ro-RO"/>
        </w:rPr>
        <w:t>i</w:t>
      </w:r>
      <w:proofErr w:type="spellEnd"/>
      <w:r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639B8">
        <w:rPr>
          <w:rFonts w:ascii="Times New Roman" w:hAnsi="Times New Roman" w:cs="Times New Roman"/>
          <w:sz w:val="28"/>
          <w:szCs w:val="28"/>
          <w:lang w:val="ro-RO"/>
        </w:rPr>
        <w:t>desfă</w:t>
      </w:r>
      <w:r w:rsidR="00DF76C6" w:rsidRPr="009639B8">
        <w:rPr>
          <w:rFonts w:ascii="Times New Roman" w:hAnsi="Times New Roman" w:cs="Times New Roman"/>
          <w:sz w:val="28"/>
          <w:szCs w:val="28"/>
          <w:lang w:val="ro-RO"/>
        </w:rPr>
        <w:t>ş</w:t>
      </w:r>
      <w:r w:rsidRPr="009639B8">
        <w:rPr>
          <w:rFonts w:ascii="Times New Roman" w:hAnsi="Times New Roman" w:cs="Times New Roman"/>
          <w:sz w:val="28"/>
          <w:szCs w:val="28"/>
          <w:lang w:val="ro-RO"/>
        </w:rPr>
        <w:t>oară</w:t>
      </w:r>
      <w:proofErr w:type="spellEnd"/>
      <w:r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activitatea în conformitate</w:t>
      </w:r>
      <w:r w:rsidR="006116F5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cu prevederile </w:t>
      </w:r>
      <w:r w:rsidR="00DF76C6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Legii muzeelor și colecțiilor publice nr. 311/2003, republicată, cu modificările și completările ulterioare. </w:t>
      </w:r>
    </w:p>
    <w:p w14:paraId="4BA0F0FA" w14:textId="77777777" w:rsidR="00DF76C6" w:rsidRPr="009639B8" w:rsidRDefault="00DF76C6" w:rsidP="00DF76C6">
      <w:pPr>
        <w:pStyle w:val="Body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142DEB17" w14:textId="030CF133" w:rsidR="00943A8A" w:rsidRPr="009639B8" w:rsidRDefault="00872074" w:rsidP="00DF76C6">
      <w:pPr>
        <w:pStyle w:val="Body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9639B8">
        <w:rPr>
          <w:rFonts w:ascii="Times New Roman" w:hAnsi="Times New Roman" w:cs="Times New Roman"/>
          <w:b/>
          <w:bCs/>
          <w:sz w:val="28"/>
          <w:szCs w:val="28"/>
          <w:lang w:val="ro-RO"/>
        </w:rPr>
        <w:t>C</w:t>
      </w:r>
      <w:r w:rsidR="00DF76C6" w:rsidRPr="009639B8">
        <w:rPr>
          <w:rFonts w:ascii="Times New Roman" w:hAnsi="Times New Roman" w:cs="Times New Roman"/>
          <w:b/>
          <w:bCs/>
          <w:sz w:val="28"/>
          <w:szCs w:val="28"/>
          <w:lang w:val="ro-RO"/>
        </w:rPr>
        <w:t>apitolul</w:t>
      </w:r>
      <w:r w:rsidRPr="009639B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II </w:t>
      </w:r>
      <w:r w:rsidR="00DF76C6" w:rsidRPr="009639B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9639B8">
        <w:rPr>
          <w:rFonts w:ascii="Times New Roman" w:hAnsi="Times New Roman" w:cs="Times New Roman"/>
          <w:b/>
          <w:bCs/>
          <w:sz w:val="28"/>
          <w:szCs w:val="28"/>
          <w:lang w:val="ro-RO"/>
        </w:rPr>
        <w:t>C</w:t>
      </w:r>
      <w:r w:rsidR="00DF76C6" w:rsidRPr="009639B8">
        <w:rPr>
          <w:rFonts w:ascii="Times New Roman" w:hAnsi="Times New Roman" w:cs="Times New Roman"/>
          <w:b/>
          <w:bCs/>
          <w:sz w:val="28"/>
          <w:szCs w:val="28"/>
          <w:lang w:val="ro-RO"/>
        </w:rPr>
        <w:t>onstituirea</w:t>
      </w:r>
      <w:r w:rsidRPr="009639B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DF76C6" w:rsidRPr="009639B8">
        <w:rPr>
          <w:rFonts w:ascii="Times New Roman" w:hAnsi="Times New Roman" w:cs="Times New Roman"/>
          <w:b/>
          <w:bCs/>
          <w:sz w:val="28"/>
          <w:szCs w:val="28"/>
          <w:lang w:val="ro-RO"/>
        </w:rPr>
        <w:t>Consiliului de administrație</w:t>
      </w:r>
    </w:p>
    <w:p w14:paraId="228DF5A4" w14:textId="77777777" w:rsidR="00DF76C6" w:rsidRPr="009639B8" w:rsidRDefault="00DF76C6" w:rsidP="00DF76C6">
      <w:pPr>
        <w:pStyle w:val="Body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</w:p>
    <w:p w14:paraId="40A081C2" w14:textId="7E2B6EF4" w:rsidR="00943A8A" w:rsidRPr="009639B8" w:rsidRDefault="00872074" w:rsidP="00DF76C6">
      <w:pPr>
        <w:pStyle w:val="Body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9639B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>Art.3.</w:t>
      </w:r>
      <w:r w:rsidRPr="009639B8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Consiliul de </w:t>
      </w:r>
      <w:r w:rsidR="00753156" w:rsidRPr="009639B8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a</w:t>
      </w:r>
      <w:r w:rsidRPr="009639B8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dministrație al </w:t>
      </w:r>
      <w:r w:rsidR="00A31B95" w:rsidRPr="009639B8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Muzeului </w:t>
      </w:r>
      <w:r w:rsidR="00DF76C6" w:rsidRPr="009639B8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„</w:t>
      </w:r>
      <w:r w:rsidR="00A31B95" w:rsidRPr="009639B8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Arta Lemnului” Câmpulung Moldovenesc este </w:t>
      </w:r>
      <w:r w:rsidR="00804475" w:rsidRPr="009639B8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aprobat prin hotărâre a Consiliului Local al municipiului Câmpulung Moldovenesc </w:t>
      </w:r>
      <w:proofErr w:type="spellStart"/>
      <w:r w:rsidR="00804475" w:rsidRPr="009639B8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şi</w:t>
      </w:r>
      <w:proofErr w:type="spellEnd"/>
      <w:r w:rsidR="00804475" w:rsidRPr="009639B8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este </w:t>
      </w:r>
      <w:r w:rsidR="00A31B95" w:rsidRPr="009639B8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format din </w:t>
      </w:r>
      <w:r w:rsidR="00DF76C6" w:rsidRPr="009639B8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trei</w:t>
      </w:r>
      <w:r w:rsidR="00A31B95" w:rsidRPr="009639B8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membri</w:t>
      </w:r>
      <w:r w:rsidR="00804475" w:rsidRPr="009639B8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,</w:t>
      </w:r>
      <w:r w:rsidR="00A31B95" w:rsidRPr="009639B8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DF76C6" w:rsidRPr="009639B8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în</w:t>
      </w:r>
      <w:r w:rsidR="00A31B95" w:rsidRPr="009639B8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următoarea componență:</w:t>
      </w:r>
    </w:p>
    <w:p w14:paraId="716C6372" w14:textId="3A9167DA" w:rsidR="00943A8A" w:rsidRPr="009639B8" w:rsidRDefault="00A31B95" w:rsidP="00DF76C6">
      <w:pPr>
        <w:pStyle w:val="Body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</w:pPr>
      <w:r w:rsidRPr="009639B8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- managerul Muzeului </w:t>
      </w:r>
      <w:r w:rsidR="007670F5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„</w:t>
      </w:r>
      <w:r w:rsidRPr="009639B8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Arta Lemnului” Câmpulung Moldovenesc </w:t>
      </w:r>
      <w:r w:rsidR="00DF76C6" w:rsidRPr="009639B8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-</w:t>
      </w:r>
      <w:r w:rsidRPr="009639B8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președinte;</w:t>
      </w:r>
    </w:p>
    <w:p w14:paraId="58E8A32E" w14:textId="5C599FDE" w:rsidR="00943A8A" w:rsidRPr="009639B8" w:rsidRDefault="00872074" w:rsidP="00DF76C6">
      <w:pPr>
        <w:pStyle w:val="Body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</w:pPr>
      <w:r w:rsidRPr="009639B8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- </w:t>
      </w:r>
      <w:r w:rsidR="00DF76C6" w:rsidRPr="009639B8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un </w:t>
      </w:r>
      <w:r w:rsidR="00A31B95" w:rsidRPr="009639B8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reprezentant al </w:t>
      </w:r>
      <w:r w:rsidRPr="009639B8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Consiliul Local </w:t>
      </w:r>
      <w:r w:rsidR="00DF76C6" w:rsidRPr="009639B8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al municipiului </w:t>
      </w:r>
      <w:r w:rsidRPr="009639B8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Câmpulung Moldovenesc</w:t>
      </w:r>
      <w:r w:rsidR="00A31B95" w:rsidRPr="009639B8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DF76C6" w:rsidRPr="009639B8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-</w:t>
      </w:r>
      <w:r w:rsidR="00A31B95" w:rsidRPr="009639B8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membru;</w:t>
      </w:r>
    </w:p>
    <w:p w14:paraId="1DBE27AC" w14:textId="4E48CBC8" w:rsidR="00A31B95" w:rsidRPr="009639B8" w:rsidRDefault="00DF76C6" w:rsidP="00DF76C6">
      <w:pPr>
        <w:pStyle w:val="Body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9639B8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- un </w:t>
      </w:r>
      <w:r w:rsidR="00A31B95" w:rsidRPr="009639B8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reprezentant </w:t>
      </w:r>
      <w:r w:rsidR="00804475" w:rsidRPr="009639B8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din aparatul de specialitate </w:t>
      </w:r>
      <w:r w:rsidR="00A31B95" w:rsidRPr="009639B8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al</w:t>
      </w:r>
      <w:r w:rsidR="00872074" w:rsidRPr="009639B8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804475" w:rsidRPr="009639B8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primarului m</w:t>
      </w:r>
      <w:r w:rsidR="00872074" w:rsidRPr="009639B8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unicipiului Câmpulung Moldovenesc</w:t>
      </w:r>
      <w:r w:rsidR="00A31B95" w:rsidRPr="009639B8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Pr="009639B8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-</w:t>
      </w:r>
      <w:r w:rsidR="00A31B95" w:rsidRPr="009639B8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membru.</w:t>
      </w:r>
    </w:p>
    <w:p w14:paraId="4A50D60A" w14:textId="77777777" w:rsidR="00753156" w:rsidRPr="009639B8" w:rsidRDefault="00753156" w:rsidP="00DF76C6">
      <w:pPr>
        <w:pStyle w:val="Body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8"/>
          <w:szCs w:val="8"/>
          <w:lang w:val="ro-RO"/>
        </w:rPr>
      </w:pPr>
    </w:p>
    <w:p w14:paraId="0EA2EFD1" w14:textId="5003A7EE" w:rsidR="00943A8A" w:rsidRPr="009639B8" w:rsidRDefault="00872074" w:rsidP="00753156">
      <w:pPr>
        <w:pStyle w:val="Body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639B8">
        <w:rPr>
          <w:rFonts w:ascii="Times New Roman" w:hAnsi="Times New Roman" w:cs="Times New Roman"/>
          <w:b/>
          <w:bCs/>
          <w:sz w:val="28"/>
          <w:szCs w:val="28"/>
          <w:lang w:val="ro-RO"/>
        </w:rPr>
        <w:t>Art.4.</w:t>
      </w:r>
      <w:r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Membrii Consiliului de </w:t>
      </w:r>
      <w:r w:rsidR="00753156" w:rsidRPr="009639B8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dministrație al Muzeului </w:t>
      </w:r>
      <w:r w:rsidR="00753156" w:rsidRPr="009639B8">
        <w:rPr>
          <w:rFonts w:ascii="Times New Roman" w:hAnsi="Times New Roman" w:cs="Times New Roman"/>
          <w:sz w:val="28"/>
          <w:szCs w:val="28"/>
          <w:lang w:val="ro-RO"/>
        </w:rPr>
        <w:t>„</w:t>
      </w:r>
      <w:r w:rsidRPr="009639B8">
        <w:rPr>
          <w:rFonts w:ascii="Times New Roman" w:hAnsi="Times New Roman" w:cs="Times New Roman"/>
          <w:sz w:val="28"/>
          <w:szCs w:val="28"/>
          <w:lang w:val="ro-RO"/>
        </w:rPr>
        <w:t>Arta Lemnului</w:t>
      </w:r>
      <w:r w:rsidR="00753156" w:rsidRPr="009639B8">
        <w:rPr>
          <w:rFonts w:ascii="Times New Roman" w:hAnsi="Times New Roman" w:cs="Times New Roman"/>
          <w:sz w:val="28"/>
          <w:szCs w:val="28"/>
          <w:lang w:val="ro-RO"/>
        </w:rPr>
        <w:t>” Câmpulung Moldovenesc</w:t>
      </w:r>
      <w:r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trebuie să</w:t>
      </w:r>
      <w:r w:rsidR="003D3E23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îndeplinească următoarele condiții:</w:t>
      </w:r>
    </w:p>
    <w:p w14:paraId="1C5577CD" w14:textId="0BF63A78" w:rsidR="00943A8A" w:rsidRPr="009639B8" w:rsidRDefault="00753156" w:rsidP="00753156">
      <w:pPr>
        <w:pStyle w:val="Body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a) </w:t>
      </w:r>
      <w:r w:rsidR="00A31B95" w:rsidRPr="009639B8">
        <w:rPr>
          <w:rFonts w:ascii="Times New Roman" w:hAnsi="Times New Roman" w:cs="Times New Roman"/>
          <w:sz w:val="28"/>
          <w:szCs w:val="28"/>
          <w:lang w:val="ro-RO"/>
        </w:rPr>
        <w:t>s</w:t>
      </w:r>
      <w:r w:rsidR="00872074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ă fie cetățeni români </w:t>
      </w:r>
      <w:proofErr w:type="spellStart"/>
      <w:r w:rsidRPr="009639B8">
        <w:rPr>
          <w:rFonts w:ascii="Times New Roman" w:hAnsi="Times New Roman" w:cs="Times New Roman"/>
          <w:sz w:val="28"/>
          <w:szCs w:val="28"/>
          <w:lang w:val="ro-RO"/>
        </w:rPr>
        <w:t>ş</w:t>
      </w:r>
      <w:r w:rsidR="00872074" w:rsidRPr="009639B8">
        <w:rPr>
          <w:rFonts w:ascii="Times New Roman" w:hAnsi="Times New Roman" w:cs="Times New Roman"/>
          <w:sz w:val="28"/>
          <w:szCs w:val="28"/>
          <w:lang w:val="ro-RO"/>
        </w:rPr>
        <w:t>i</w:t>
      </w:r>
      <w:proofErr w:type="spellEnd"/>
      <w:r w:rsidR="00872074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să aibă domiciliul pe teritoriul României;</w:t>
      </w:r>
    </w:p>
    <w:p w14:paraId="15E1A3A8" w14:textId="4D51B881" w:rsidR="00943A8A" w:rsidRPr="009639B8" w:rsidRDefault="00753156" w:rsidP="00753156">
      <w:pPr>
        <w:pStyle w:val="Body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b) </w:t>
      </w:r>
      <w:r w:rsidR="00A31B95" w:rsidRPr="009639B8">
        <w:rPr>
          <w:rFonts w:ascii="Times New Roman" w:hAnsi="Times New Roman" w:cs="Times New Roman"/>
          <w:sz w:val="28"/>
          <w:szCs w:val="28"/>
          <w:lang w:val="ro-RO"/>
        </w:rPr>
        <w:t>s</w:t>
      </w:r>
      <w:r w:rsidR="00872074" w:rsidRPr="009639B8">
        <w:rPr>
          <w:rFonts w:ascii="Times New Roman" w:hAnsi="Times New Roman" w:cs="Times New Roman"/>
          <w:sz w:val="28"/>
          <w:szCs w:val="28"/>
          <w:lang w:val="ro-RO"/>
        </w:rPr>
        <w:t>ă nu aibă cazier judiciar;</w:t>
      </w:r>
    </w:p>
    <w:p w14:paraId="52360324" w14:textId="77777777" w:rsidR="00753156" w:rsidRPr="009639B8" w:rsidRDefault="00753156" w:rsidP="00753156">
      <w:pPr>
        <w:pStyle w:val="Body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c) </w:t>
      </w:r>
      <w:r w:rsidR="00A31B95" w:rsidRPr="009639B8">
        <w:rPr>
          <w:rFonts w:ascii="Times New Roman" w:hAnsi="Times New Roman" w:cs="Times New Roman"/>
          <w:sz w:val="28"/>
          <w:szCs w:val="28"/>
          <w:lang w:val="ro-RO"/>
        </w:rPr>
        <w:t>s</w:t>
      </w:r>
      <w:r w:rsidR="00872074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ă nu se afle într-una din situațiile de incompatibilitate prevăzute de lege </w:t>
      </w:r>
      <w:proofErr w:type="spellStart"/>
      <w:r w:rsidRPr="009639B8">
        <w:rPr>
          <w:rFonts w:ascii="Times New Roman" w:hAnsi="Times New Roman" w:cs="Times New Roman"/>
          <w:sz w:val="28"/>
          <w:szCs w:val="28"/>
          <w:lang w:val="ro-RO"/>
        </w:rPr>
        <w:t>ş</w:t>
      </w:r>
      <w:r w:rsidR="00872074" w:rsidRPr="009639B8">
        <w:rPr>
          <w:rFonts w:ascii="Times New Roman" w:hAnsi="Times New Roman" w:cs="Times New Roman"/>
          <w:sz w:val="28"/>
          <w:szCs w:val="28"/>
          <w:lang w:val="ro-RO"/>
        </w:rPr>
        <w:t>i</w:t>
      </w:r>
      <w:proofErr w:type="spellEnd"/>
      <w:r w:rsidR="00872074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de prezentul</w:t>
      </w:r>
      <w:r w:rsidR="00A31B95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regulament.</w:t>
      </w:r>
    </w:p>
    <w:p w14:paraId="77133A5C" w14:textId="77777777" w:rsidR="004B77EF" w:rsidRPr="009639B8" w:rsidRDefault="004B77EF" w:rsidP="005B0D97">
      <w:pPr>
        <w:pStyle w:val="Body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5F329F0D" w14:textId="6F3B8B32" w:rsidR="00943A8A" w:rsidRPr="009639B8" w:rsidRDefault="00872074" w:rsidP="00804475">
      <w:pPr>
        <w:pStyle w:val="Body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9639B8">
        <w:rPr>
          <w:rFonts w:ascii="Times New Roman" w:hAnsi="Times New Roman" w:cs="Times New Roman"/>
          <w:b/>
          <w:bCs/>
          <w:sz w:val="28"/>
          <w:szCs w:val="28"/>
          <w:lang w:val="ro-RO"/>
        </w:rPr>
        <w:t>C</w:t>
      </w:r>
      <w:r w:rsidR="00804475" w:rsidRPr="009639B8">
        <w:rPr>
          <w:rFonts w:ascii="Times New Roman" w:hAnsi="Times New Roman" w:cs="Times New Roman"/>
          <w:b/>
          <w:bCs/>
          <w:sz w:val="28"/>
          <w:szCs w:val="28"/>
          <w:lang w:val="ro-RO"/>
        </w:rPr>
        <w:t>apitolul</w:t>
      </w:r>
      <w:r w:rsidRPr="009639B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III </w:t>
      </w:r>
      <w:r w:rsidR="00804475" w:rsidRPr="009639B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Organizare și funcționare</w:t>
      </w:r>
    </w:p>
    <w:p w14:paraId="08768E76" w14:textId="77777777" w:rsidR="00804475" w:rsidRPr="009639B8" w:rsidRDefault="00804475" w:rsidP="005B0D97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</w:p>
    <w:p w14:paraId="340C8D9D" w14:textId="14252740" w:rsidR="00943A8A" w:rsidRPr="009639B8" w:rsidRDefault="00872074" w:rsidP="00804475">
      <w:pPr>
        <w:pStyle w:val="Body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639B8">
        <w:rPr>
          <w:rFonts w:ascii="Times New Roman" w:hAnsi="Times New Roman" w:cs="Times New Roman"/>
          <w:b/>
          <w:bCs/>
          <w:sz w:val="28"/>
          <w:szCs w:val="28"/>
          <w:lang w:val="ro-RO"/>
        </w:rPr>
        <w:t>Art.</w:t>
      </w:r>
      <w:r w:rsidR="002352D0" w:rsidRPr="009639B8">
        <w:rPr>
          <w:rFonts w:ascii="Times New Roman" w:hAnsi="Times New Roman" w:cs="Times New Roman"/>
          <w:b/>
          <w:bCs/>
          <w:sz w:val="28"/>
          <w:szCs w:val="28"/>
          <w:lang w:val="ro-RO"/>
        </w:rPr>
        <w:t>5</w:t>
      </w:r>
      <w:r w:rsidR="00804475" w:rsidRPr="009639B8">
        <w:rPr>
          <w:rFonts w:ascii="Times New Roman" w:hAnsi="Times New Roman" w:cs="Times New Roman"/>
          <w:b/>
          <w:bCs/>
          <w:sz w:val="28"/>
          <w:szCs w:val="28"/>
          <w:lang w:val="ro-RO"/>
        </w:rPr>
        <w:t>.</w:t>
      </w:r>
      <w:r w:rsidR="002352D0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(1)</w:t>
      </w:r>
      <w:r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Consiliul de </w:t>
      </w:r>
      <w:proofErr w:type="spellStart"/>
      <w:r w:rsidR="00804475" w:rsidRPr="009639B8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639B8">
        <w:rPr>
          <w:rFonts w:ascii="Times New Roman" w:hAnsi="Times New Roman" w:cs="Times New Roman"/>
          <w:sz w:val="28"/>
          <w:szCs w:val="28"/>
          <w:lang w:val="ro-RO"/>
        </w:rPr>
        <w:t>dministra</w:t>
      </w:r>
      <w:r w:rsidR="00216517" w:rsidRPr="009639B8">
        <w:rPr>
          <w:rFonts w:ascii="Times New Roman" w:hAnsi="Times New Roman" w:cs="Times New Roman"/>
          <w:sz w:val="28"/>
          <w:szCs w:val="28"/>
          <w:lang w:val="ro-RO"/>
        </w:rPr>
        <w:t>ţ</w:t>
      </w:r>
      <w:r w:rsidRPr="009639B8">
        <w:rPr>
          <w:rFonts w:ascii="Times New Roman" w:hAnsi="Times New Roman" w:cs="Times New Roman"/>
          <w:sz w:val="28"/>
          <w:szCs w:val="28"/>
          <w:lang w:val="ro-RO"/>
        </w:rPr>
        <w:t>ie</w:t>
      </w:r>
      <w:proofErr w:type="spellEnd"/>
      <w:r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se </w:t>
      </w:r>
      <w:proofErr w:type="spellStart"/>
      <w:r w:rsidRPr="009639B8">
        <w:rPr>
          <w:rFonts w:ascii="Times New Roman" w:hAnsi="Times New Roman" w:cs="Times New Roman"/>
          <w:sz w:val="28"/>
          <w:szCs w:val="28"/>
          <w:lang w:val="ro-RO"/>
        </w:rPr>
        <w:t>întruneşte</w:t>
      </w:r>
      <w:proofErr w:type="spellEnd"/>
      <w:r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la sediul Muzeului</w:t>
      </w:r>
      <w:r w:rsidR="00804475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„Arta Lemnului” Câmpulung Moldovenesc</w:t>
      </w:r>
      <w:r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trimestrial, în </w:t>
      </w:r>
      <w:proofErr w:type="spellStart"/>
      <w:r w:rsidRPr="009639B8">
        <w:rPr>
          <w:rFonts w:ascii="Times New Roman" w:hAnsi="Times New Roman" w:cs="Times New Roman"/>
          <w:sz w:val="28"/>
          <w:szCs w:val="28"/>
          <w:lang w:val="ro-RO"/>
        </w:rPr>
        <w:t>şedinţe</w:t>
      </w:r>
      <w:proofErr w:type="spellEnd"/>
      <w:r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ordinare, sau ori de câte ori este necesar, în </w:t>
      </w:r>
      <w:proofErr w:type="spellStart"/>
      <w:r w:rsidRPr="009639B8">
        <w:rPr>
          <w:rFonts w:ascii="Times New Roman" w:hAnsi="Times New Roman" w:cs="Times New Roman"/>
          <w:sz w:val="28"/>
          <w:szCs w:val="28"/>
          <w:lang w:val="ro-RO"/>
        </w:rPr>
        <w:t>şedinţe</w:t>
      </w:r>
      <w:proofErr w:type="spellEnd"/>
      <w:r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extraordinare, la convocarea </w:t>
      </w:r>
      <w:proofErr w:type="spellStart"/>
      <w:r w:rsidRPr="009639B8">
        <w:rPr>
          <w:rFonts w:ascii="Times New Roman" w:hAnsi="Times New Roman" w:cs="Times New Roman"/>
          <w:sz w:val="28"/>
          <w:szCs w:val="28"/>
          <w:lang w:val="ro-RO"/>
        </w:rPr>
        <w:t>preşedintelui</w:t>
      </w:r>
      <w:proofErr w:type="spellEnd"/>
      <w:r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sau a </w:t>
      </w:r>
      <w:r w:rsidR="00216517" w:rsidRPr="009639B8">
        <w:rPr>
          <w:rFonts w:ascii="Times New Roman" w:hAnsi="Times New Roman" w:cs="Times New Roman"/>
          <w:sz w:val="28"/>
          <w:szCs w:val="28"/>
          <w:lang w:val="ro-RO"/>
        </w:rPr>
        <w:t>două</w:t>
      </w:r>
      <w:r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treimi din numărul membrilor săi</w:t>
      </w:r>
      <w:r w:rsidR="00641358" w:rsidRPr="009639B8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60A19C58" w14:textId="118E7D92" w:rsidR="00943A8A" w:rsidRPr="009639B8" w:rsidRDefault="002352D0" w:rsidP="00216517">
      <w:pPr>
        <w:pStyle w:val="Body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639B8">
        <w:rPr>
          <w:rFonts w:ascii="Times New Roman" w:hAnsi="Times New Roman" w:cs="Times New Roman"/>
          <w:sz w:val="28"/>
          <w:szCs w:val="28"/>
          <w:lang w:val="ro-RO"/>
        </w:rPr>
        <w:t>(</w:t>
      </w:r>
      <w:r w:rsidR="00872074" w:rsidRPr="009639B8">
        <w:rPr>
          <w:rFonts w:ascii="Times New Roman" w:hAnsi="Times New Roman" w:cs="Times New Roman"/>
          <w:sz w:val="28"/>
          <w:szCs w:val="28"/>
          <w:lang w:val="ro-RO"/>
        </w:rPr>
        <w:t>2</w:t>
      </w:r>
      <w:r w:rsidRPr="009639B8">
        <w:rPr>
          <w:rFonts w:ascii="Times New Roman" w:hAnsi="Times New Roman" w:cs="Times New Roman"/>
          <w:sz w:val="28"/>
          <w:szCs w:val="28"/>
          <w:lang w:val="ro-RO"/>
        </w:rPr>
        <w:t>)</w:t>
      </w:r>
      <w:r w:rsidR="00872074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Consiliul de </w:t>
      </w:r>
      <w:r w:rsidR="00216517" w:rsidRPr="009639B8"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872074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dministrație </w:t>
      </w:r>
      <w:r w:rsidR="009D1B91" w:rsidRPr="009639B8">
        <w:rPr>
          <w:rFonts w:ascii="Times New Roman" w:hAnsi="Times New Roman" w:cs="Times New Roman"/>
          <w:sz w:val="28"/>
          <w:szCs w:val="28"/>
          <w:lang w:val="ro-RO"/>
        </w:rPr>
        <w:t>este legal întrunit</w:t>
      </w:r>
      <w:r w:rsidR="00872074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în prezența </w:t>
      </w:r>
      <w:r w:rsidR="009D1B91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a două treimi din numărul total al membrilor săi </w:t>
      </w:r>
      <w:proofErr w:type="spellStart"/>
      <w:r w:rsidR="00216517" w:rsidRPr="009639B8">
        <w:rPr>
          <w:rFonts w:ascii="Times New Roman" w:hAnsi="Times New Roman" w:cs="Times New Roman"/>
          <w:sz w:val="28"/>
          <w:szCs w:val="28"/>
          <w:lang w:val="ro-RO"/>
        </w:rPr>
        <w:t>ş</w:t>
      </w:r>
      <w:r w:rsidR="009D1B91" w:rsidRPr="009639B8">
        <w:rPr>
          <w:rFonts w:ascii="Times New Roman" w:hAnsi="Times New Roman" w:cs="Times New Roman"/>
          <w:sz w:val="28"/>
          <w:szCs w:val="28"/>
          <w:lang w:val="ro-RO"/>
        </w:rPr>
        <w:t>i</w:t>
      </w:r>
      <w:proofErr w:type="spellEnd"/>
      <w:r w:rsidR="009D1B91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ia hotărâri cu majoritate simplă de voturi din numărul total al membrilor prezenți</w:t>
      </w:r>
      <w:r w:rsidR="00216517" w:rsidRPr="009639B8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5A37E439" w14:textId="6BD1FA0A" w:rsidR="00A75D6D" w:rsidRPr="009639B8" w:rsidRDefault="002352D0" w:rsidP="00216517">
      <w:pPr>
        <w:pStyle w:val="Body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639B8">
        <w:rPr>
          <w:rFonts w:ascii="Times New Roman" w:eastAsia="Times New Roman" w:hAnsi="Times New Roman" w:cs="Times New Roman"/>
          <w:sz w:val="28"/>
          <w:szCs w:val="28"/>
          <w:lang w:val="ro-RO"/>
        </w:rPr>
        <w:lastRenderedPageBreak/>
        <w:t>(</w:t>
      </w:r>
      <w:r w:rsidR="00A75D6D" w:rsidRPr="009639B8">
        <w:rPr>
          <w:rFonts w:ascii="Times New Roman" w:eastAsia="Times New Roman" w:hAnsi="Times New Roman" w:cs="Times New Roman"/>
          <w:sz w:val="28"/>
          <w:szCs w:val="28"/>
          <w:lang w:val="ro-RO"/>
        </w:rPr>
        <w:t>3</w:t>
      </w:r>
      <w:r w:rsidRPr="009639B8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="00A75D6D" w:rsidRPr="009639B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 caz de </w:t>
      </w:r>
      <w:proofErr w:type="spellStart"/>
      <w:r w:rsidR="00A75D6D" w:rsidRPr="009639B8">
        <w:rPr>
          <w:rFonts w:ascii="Times New Roman" w:eastAsia="Times New Roman" w:hAnsi="Times New Roman" w:cs="Times New Roman"/>
          <w:sz w:val="28"/>
          <w:szCs w:val="28"/>
          <w:lang w:val="ro-RO"/>
        </w:rPr>
        <w:t>absen</w:t>
      </w:r>
      <w:r w:rsidR="00216517" w:rsidRPr="009639B8">
        <w:rPr>
          <w:rFonts w:ascii="Times New Roman" w:eastAsia="Times New Roman" w:hAnsi="Times New Roman" w:cs="Times New Roman"/>
          <w:sz w:val="28"/>
          <w:szCs w:val="28"/>
          <w:lang w:val="ro-RO"/>
        </w:rPr>
        <w:t>ţ</w:t>
      </w:r>
      <w:r w:rsidR="00A75D6D" w:rsidRPr="009639B8">
        <w:rPr>
          <w:rFonts w:ascii="Times New Roman" w:eastAsia="Times New Roman" w:hAnsi="Times New Roman" w:cs="Times New Roman"/>
          <w:sz w:val="28"/>
          <w:szCs w:val="28"/>
          <w:lang w:val="ro-RO"/>
        </w:rPr>
        <w:t>ă</w:t>
      </w:r>
      <w:proofErr w:type="spellEnd"/>
      <w:r w:rsidR="00A75D6D" w:rsidRPr="009639B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 </w:t>
      </w:r>
      <w:proofErr w:type="spellStart"/>
      <w:r w:rsidR="00A75D6D" w:rsidRPr="009639B8">
        <w:rPr>
          <w:rFonts w:ascii="Times New Roman" w:eastAsia="Times New Roman" w:hAnsi="Times New Roman" w:cs="Times New Roman"/>
          <w:sz w:val="28"/>
          <w:szCs w:val="28"/>
          <w:lang w:val="ro-RO"/>
        </w:rPr>
        <w:t>pre</w:t>
      </w:r>
      <w:r w:rsidR="00216517" w:rsidRPr="009639B8">
        <w:rPr>
          <w:rFonts w:ascii="Times New Roman" w:eastAsia="Times New Roman" w:hAnsi="Times New Roman" w:cs="Times New Roman"/>
          <w:sz w:val="28"/>
          <w:szCs w:val="28"/>
          <w:lang w:val="ro-RO"/>
        </w:rPr>
        <w:t>ş</w:t>
      </w:r>
      <w:r w:rsidR="00A75D6D" w:rsidRPr="009639B8">
        <w:rPr>
          <w:rFonts w:ascii="Times New Roman" w:eastAsia="Times New Roman" w:hAnsi="Times New Roman" w:cs="Times New Roman"/>
          <w:sz w:val="28"/>
          <w:szCs w:val="28"/>
          <w:lang w:val="ro-RO"/>
        </w:rPr>
        <w:t>edintelui</w:t>
      </w:r>
      <w:proofErr w:type="spellEnd"/>
      <w:r w:rsidR="00A75D6D" w:rsidRPr="009639B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216517" w:rsidRPr="009639B8">
        <w:rPr>
          <w:rFonts w:ascii="Times New Roman" w:hAnsi="Times New Roman" w:cs="Times New Roman"/>
          <w:sz w:val="28"/>
          <w:szCs w:val="28"/>
          <w:lang w:val="ro-RO"/>
        </w:rPr>
        <w:t>Consiliul</w:t>
      </w:r>
      <w:r w:rsidR="00216517" w:rsidRPr="009639B8">
        <w:rPr>
          <w:rFonts w:ascii="Times New Roman" w:hAnsi="Times New Roman" w:cs="Times New Roman"/>
          <w:sz w:val="28"/>
          <w:szCs w:val="28"/>
          <w:lang w:val="ro-RO"/>
        </w:rPr>
        <w:t>ui</w:t>
      </w:r>
      <w:r w:rsidR="00216517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de </w:t>
      </w:r>
      <w:proofErr w:type="spellStart"/>
      <w:r w:rsidR="00216517" w:rsidRPr="009639B8">
        <w:rPr>
          <w:rFonts w:ascii="Times New Roman" w:hAnsi="Times New Roman" w:cs="Times New Roman"/>
          <w:sz w:val="28"/>
          <w:szCs w:val="28"/>
          <w:lang w:val="ro-RO"/>
        </w:rPr>
        <w:t>administra</w:t>
      </w:r>
      <w:r w:rsidR="00216517" w:rsidRPr="009639B8">
        <w:rPr>
          <w:rFonts w:ascii="Times New Roman" w:hAnsi="Times New Roman" w:cs="Times New Roman"/>
          <w:sz w:val="28"/>
          <w:szCs w:val="28"/>
          <w:lang w:val="ro-RO"/>
        </w:rPr>
        <w:t>ţ</w:t>
      </w:r>
      <w:r w:rsidR="00216517" w:rsidRPr="009639B8">
        <w:rPr>
          <w:rFonts w:ascii="Times New Roman" w:hAnsi="Times New Roman" w:cs="Times New Roman"/>
          <w:sz w:val="28"/>
          <w:szCs w:val="28"/>
          <w:lang w:val="ro-RO"/>
        </w:rPr>
        <w:t>ie</w:t>
      </w:r>
      <w:proofErr w:type="spellEnd"/>
      <w:r w:rsidR="00A75D6D" w:rsidRPr="009639B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ședința se reprogramează într-un termen de cel mult 15 zile </w:t>
      </w:r>
      <w:r w:rsidR="007B31AB" w:rsidRPr="009639B8">
        <w:rPr>
          <w:rFonts w:ascii="Times New Roman" w:eastAsia="Times New Roman" w:hAnsi="Times New Roman" w:cs="Times New Roman"/>
          <w:sz w:val="28"/>
          <w:szCs w:val="28"/>
          <w:lang w:val="ro-RO"/>
        </w:rPr>
        <w:t>calendaristice</w:t>
      </w:r>
      <w:r w:rsidR="008F29DD" w:rsidRPr="009639B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75D6D" w:rsidRPr="009639B8">
        <w:rPr>
          <w:rFonts w:ascii="Times New Roman" w:eastAsia="Times New Roman" w:hAnsi="Times New Roman" w:cs="Times New Roman"/>
          <w:sz w:val="28"/>
          <w:szCs w:val="28"/>
          <w:lang w:val="ro-RO"/>
        </w:rPr>
        <w:t>cu aceeași ordine de zi</w:t>
      </w:r>
      <w:r w:rsidR="00216517" w:rsidRPr="009639B8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</w:p>
    <w:p w14:paraId="5CF3A636" w14:textId="709E8933" w:rsidR="00641358" w:rsidRPr="009639B8" w:rsidRDefault="00216517" w:rsidP="00216517">
      <w:pPr>
        <w:pStyle w:val="Body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639B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(4) </w:t>
      </w:r>
      <w:r w:rsidR="00641358" w:rsidRPr="009639B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Lucrările Consiliului de </w:t>
      </w:r>
      <w:r w:rsidRPr="009639B8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="00641358" w:rsidRPr="009639B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dministrație sunt prezidate de </w:t>
      </w:r>
      <w:proofErr w:type="spellStart"/>
      <w:r w:rsidR="00641358" w:rsidRPr="009639B8">
        <w:rPr>
          <w:rFonts w:ascii="Times New Roman" w:eastAsia="Times New Roman" w:hAnsi="Times New Roman" w:cs="Times New Roman"/>
          <w:sz w:val="28"/>
          <w:szCs w:val="28"/>
          <w:lang w:val="ro-RO"/>
        </w:rPr>
        <w:t>pre</w:t>
      </w:r>
      <w:r w:rsidRPr="009639B8">
        <w:rPr>
          <w:rFonts w:ascii="Times New Roman" w:eastAsia="Times New Roman" w:hAnsi="Times New Roman" w:cs="Times New Roman"/>
          <w:sz w:val="28"/>
          <w:szCs w:val="28"/>
          <w:lang w:val="ro-RO"/>
        </w:rPr>
        <w:t>ş</w:t>
      </w:r>
      <w:r w:rsidR="00641358" w:rsidRPr="009639B8">
        <w:rPr>
          <w:rFonts w:ascii="Times New Roman" w:eastAsia="Times New Roman" w:hAnsi="Times New Roman" w:cs="Times New Roman"/>
          <w:sz w:val="28"/>
          <w:szCs w:val="28"/>
          <w:lang w:val="ro-RO"/>
        </w:rPr>
        <w:t>edinte</w:t>
      </w:r>
      <w:proofErr w:type="spellEnd"/>
      <w:r w:rsidR="006E7FB7" w:rsidRPr="009639B8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</w:p>
    <w:p w14:paraId="028B2B5A" w14:textId="4E2B8430" w:rsidR="00641358" w:rsidRPr="009639B8" w:rsidRDefault="00216517" w:rsidP="00216517">
      <w:pPr>
        <w:pStyle w:val="Body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639B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(5) </w:t>
      </w:r>
      <w:proofErr w:type="spellStart"/>
      <w:r w:rsidR="00641358" w:rsidRPr="009639B8">
        <w:rPr>
          <w:rFonts w:ascii="Times New Roman" w:eastAsia="Times New Roman" w:hAnsi="Times New Roman" w:cs="Times New Roman"/>
          <w:sz w:val="28"/>
          <w:szCs w:val="28"/>
          <w:lang w:val="ro-RO"/>
        </w:rPr>
        <w:t>Pre</w:t>
      </w:r>
      <w:r w:rsidRPr="009639B8">
        <w:rPr>
          <w:rFonts w:ascii="Times New Roman" w:eastAsia="Times New Roman" w:hAnsi="Times New Roman" w:cs="Times New Roman"/>
          <w:sz w:val="28"/>
          <w:szCs w:val="28"/>
          <w:lang w:val="ro-RO"/>
        </w:rPr>
        <w:t>ş</w:t>
      </w:r>
      <w:r w:rsidR="00641358" w:rsidRPr="009639B8">
        <w:rPr>
          <w:rFonts w:ascii="Times New Roman" w:eastAsia="Times New Roman" w:hAnsi="Times New Roman" w:cs="Times New Roman"/>
          <w:sz w:val="28"/>
          <w:szCs w:val="28"/>
          <w:lang w:val="ro-RO"/>
        </w:rPr>
        <w:t>edintele</w:t>
      </w:r>
      <w:proofErr w:type="spellEnd"/>
      <w:r w:rsidR="00641358" w:rsidRPr="009639B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numește un secretar</w:t>
      </w:r>
      <w:r w:rsidRPr="009639B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al </w:t>
      </w:r>
      <w:r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Consiliului de </w:t>
      </w:r>
      <w:proofErr w:type="spellStart"/>
      <w:r w:rsidRPr="009639B8">
        <w:rPr>
          <w:rFonts w:ascii="Times New Roman" w:hAnsi="Times New Roman" w:cs="Times New Roman"/>
          <w:sz w:val="28"/>
          <w:szCs w:val="28"/>
          <w:lang w:val="ro-RO"/>
        </w:rPr>
        <w:t>administraţie</w:t>
      </w:r>
      <w:proofErr w:type="spellEnd"/>
      <w:r w:rsidR="00641358" w:rsidRPr="009639B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salariat din cadrul Muzeului </w:t>
      </w:r>
      <w:r w:rsidRPr="009639B8">
        <w:rPr>
          <w:rFonts w:ascii="Times New Roman" w:eastAsia="Times New Roman" w:hAnsi="Times New Roman" w:cs="Times New Roman"/>
          <w:sz w:val="28"/>
          <w:szCs w:val="28"/>
          <w:lang w:val="ro-RO"/>
        </w:rPr>
        <w:t>„</w:t>
      </w:r>
      <w:r w:rsidR="00641358" w:rsidRPr="009639B8">
        <w:rPr>
          <w:rFonts w:ascii="Times New Roman" w:eastAsia="Times New Roman" w:hAnsi="Times New Roman" w:cs="Times New Roman"/>
          <w:sz w:val="28"/>
          <w:szCs w:val="28"/>
          <w:lang w:val="ro-RO"/>
        </w:rPr>
        <w:t>Arta Lemnului” Câmpulung Moldovenesc.</w:t>
      </w:r>
    </w:p>
    <w:p w14:paraId="0FE7D1C1" w14:textId="0C5E6691" w:rsidR="00943A8A" w:rsidRPr="009639B8" w:rsidRDefault="002352D0" w:rsidP="00216517">
      <w:pPr>
        <w:pStyle w:val="Body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639B8">
        <w:rPr>
          <w:rFonts w:ascii="Times New Roman" w:hAnsi="Times New Roman" w:cs="Times New Roman"/>
          <w:sz w:val="28"/>
          <w:szCs w:val="28"/>
          <w:lang w:val="ro-RO"/>
        </w:rPr>
        <w:t>(</w:t>
      </w:r>
      <w:r w:rsidR="004655F9" w:rsidRPr="009639B8">
        <w:rPr>
          <w:rFonts w:ascii="Times New Roman" w:hAnsi="Times New Roman" w:cs="Times New Roman"/>
          <w:sz w:val="28"/>
          <w:szCs w:val="28"/>
          <w:lang w:val="ro-RO"/>
        </w:rPr>
        <w:t>6</w:t>
      </w:r>
      <w:r w:rsidRPr="009639B8">
        <w:rPr>
          <w:rFonts w:ascii="Times New Roman" w:hAnsi="Times New Roman" w:cs="Times New Roman"/>
          <w:sz w:val="28"/>
          <w:szCs w:val="28"/>
          <w:lang w:val="ro-RO"/>
        </w:rPr>
        <w:t>)</w:t>
      </w:r>
      <w:r w:rsidR="00872074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În cazul în care unul din membri nu poate participa la </w:t>
      </w:r>
      <w:proofErr w:type="spellStart"/>
      <w:r w:rsidR="00216517" w:rsidRPr="009639B8">
        <w:rPr>
          <w:rFonts w:ascii="Times New Roman" w:hAnsi="Times New Roman" w:cs="Times New Roman"/>
          <w:sz w:val="28"/>
          <w:szCs w:val="28"/>
          <w:lang w:val="ro-RO"/>
        </w:rPr>
        <w:t>ş</w:t>
      </w:r>
      <w:r w:rsidR="00872074" w:rsidRPr="009639B8">
        <w:rPr>
          <w:rFonts w:ascii="Times New Roman" w:hAnsi="Times New Roman" w:cs="Times New Roman"/>
          <w:sz w:val="28"/>
          <w:szCs w:val="28"/>
          <w:lang w:val="ro-RO"/>
        </w:rPr>
        <w:t>edință</w:t>
      </w:r>
      <w:proofErr w:type="spellEnd"/>
      <w:r w:rsidR="00872074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are </w:t>
      </w:r>
      <w:proofErr w:type="spellStart"/>
      <w:r w:rsidR="00872074" w:rsidRPr="009639B8">
        <w:rPr>
          <w:rFonts w:ascii="Times New Roman" w:hAnsi="Times New Roman" w:cs="Times New Roman"/>
          <w:sz w:val="28"/>
          <w:szCs w:val="28"/>
          <w:lang w:val="ro-RO"/>
        </w:rPr>
        <w:t>obliga</w:t>
      </w:r>
      <w:r w:rsidR="00216517" w:rsidRPr="009639B8">
        <w:rPr>
          <w:rFonts w:ascii="Times New Roman" w:hAnsi="Times New Roman" w:cs="Times New Roman"/>
          <w:sz w:val="28"/>
          <w:szCs w:val="28"/>
          <w:lang w:val="ro-RO"/>
        </w:rPr>
        <w:t>ţ</w:t>
      </w:r>
      <w:r w:rsidR="00872074" w:rsidRPr="009639B8">
        <w:rPr>
          <w:rFonts w:ascii="Times New Roman" w:hAnsi="Times New Roman" w:cs="Times New Roman"/>
          <w:sz w:val="28"/>
          <w:szCs w:val="28"/>
          <w:lang w:val="ro-RO"/>
        </w:rPr>
        <w:t>ia</w:t>
      </w:r>
      <w:proofErr w:type="spellEnd"/>
      <w:r w:rsidR="00872074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de a</w:t>
      </w:r>
      <w:r w:rsidR="00641358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641358" w:rsidRPr="009639B8">
        <w:rPr>
          <w:rFonts w:ascii="Times New Roman" w:hAnsi="Times New Roman" w:cs="Times New Roman"/>
          <w:sz w:val="28"/>
          <w:szCs w:val="28"/>
          <w:lang w:val="ro-RO"/>
        </w:rPr>
        <w:t>anun</w:t>
      </w:r>
      <w:r w:rsidR="00216517" w:rsidRPr="009639B8">
        <w:rPr>
          <w:rFonts w:ascii="Times New Roman" w:hAnsi="Times New Roman" w:cs="Times New Roman"/>
          <w:sz w:val="28"/>
          <w:szCs w:val="28"/>
          <w:lang w:val="ro-RO"/>
        </w:rPr>
        <w:t>ţ</w:t>
      </w:r>
      <w:r w:rsidR="00641358" w:rsidRPr="009639B8">
        <w:rPr>
          <w:rFonts w:ascii="Times New Roman" w:hAnsi="Times New Roman" w:cs="Times New Roman"/>
          <w:sz w:val="28"/>
          <w:szCs w:val="28"/>
          <w:lang w:val="ro-RO"/>
        </w:rPr>
        <w:t>a</w:t>
      </w:r>
      <w:proofErr w:type="spellEnd"/>
      <w:r w:rsidR="00216517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72074" w:rsidRPr="009639B8">
        <w:rPr>
          <w:rFonts w:ascii="Times New Roman" w:hAnsi="Times New Roman" w:cs="Times New Roman"/>
          <w:sz w:val="28"/>
          <w:szCs w:val="28"/>
          <w:lang w:val="ro-RO"/>
        </w:rPr>
        <w:t>acest fapt</w:t>
      </w:r>
      <w:r w:rsidR="00216517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, cu cel </w:t>
      </w:r>
      <w:proofErr w:type="spellStart"/>
      <w:r w:rsidR="00216517" w:rsidRPr="009639B8">
        <w:rPr>
          <w:rFonts w:ascii="Times New Roman" w:hAnsi="Times New Roman" w:cs="Times New Roman"/>
          <w:sz w:val="28"/>
          <w:szCs w:val="28"/>
          <w:lang w:val="ro-RO"/>
        </w:rPr>
        <w:t>puţin</w:t>
      </w:r>
      <w:proofErr w:type="spellEnd"/>
      <w:r w:rsidR="00216517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o zi înainte de data stabilită pentru </w:t>
      </w:r>
      <w:proofErr w:type="spellStart"/>
      <w:r w:rsidR="00216517" w:rsidRPr="009639B8">
        <w:rPr>
          <w:rFonts w:ascii="Times New Roman" w:hAnsi="Times New Roman" w:cs="Times New Roman"/>
          <w:sz w:val="28"/>
          <w:szCs w:val="28"/>
          <w:lang w:val="ro-RO"/>
        </w:rPr>
        <w:t>desfăşurarea</w:t>
      </w:r>
      <w:proofErr w:type="spellEnd"/>
      <w:r w:rsidR="00216517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216517" w:rsidRPr="009639B8">
        <w:rPr>
          <w:rFonts w:ascii="Times New Roman" w:hAnsi="Times New Roman" w:cs="Times New Roman"/>
          <w:sz w:val="28"/>
          <w:szCs w:val="28"/>
          <w:lang w:val="ro-RO"/>
        </w:rPr>
        <w:t>şedinţei</w:t>
      </w:r>
      <w:proofErr w:type="spellEnd"/>
      <w:r w:rsidR="00216517" w:rsidRPr="009639B8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37ADD438" w14:textId="279E2AF7" w:rsidR="00943A8A" w:rsidRPr="009639B8" w:rsidRDefault="002352D0" w:rsidP="00216517">
      <w:pPr>
        <w:pStyle w:val="Body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639B8">
        <w:rPr>
          <w:rFonts w:ascii="Times New Roman" w:hAnsi="Times New Roman" w:cs="Times New Roman"/>
          <w:sz w:val="28"/>
          <w:szCs w:val="28"/>
          <w:lang w:val="ro-RO"/>
        </w:rPr>
        <w:t>(</w:t>
      </w:r>
      <w:r w:rsidR="004655F9" w:rsidRPr="009639B8">
        <w:rPr>
          <w:rFonts w:ascii="Times New Roman" w:hAnsi="Times New Roman" w:cs="Times New Roman"/>
          <w:sz w:val="28"/>
          <w:szCs w:val="28"/>
          <w:lang w:val="ro-RO"/>
        </w:rPr>
        <w:t>7</w:t>
      </w:r>
      <w:r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) </w:t>
      </w:r>
      <w:r w:rsidR="00872074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Convocarea Consiliului de </w:t>
      </w:r>
      <w:r w:rsidR="00216517" w:rsidRPr="009639B8"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872074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dministrație precum </w:t>
      </w:r>
      <w:proofErr w:type="spellStart"/>
      <w:r w:rsidR="00216517" w:rsidRPr="009639B8">
        <w:rPr>
          <w:rFonts w:ascii="Times New Roman" w:hAnsi="Times New Roman" w:cs="Times New Roman"/>
          <w:sz w:val="28"/>
          <w:szCs w:val="28"/>
          <w:lang w:val="ro-RO"/>
        </w:rPr>
        <w:t>ş</w:t>
      </w:r>
      <w:r w:rsidR="00872074" w:rsidRPr="009639B8">
        <w:rPr>
          <w:rFonts w:ascii="Times New Roman" w:hAnsi="Times New Roman" w:cs="Times New Roman"/>
          <w:sz w:val="28"/>
          <w:szCs w:val="28"/>
          <w:lang w:val="ro-RO"/>
        </w:rPr>
        <w:t>i</w:t>
      </w:r>
      <w:proofErr w:type="spellEnd"/>
      <w:r w:rsidR="00872074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transmiterea documentelor</w:t>
      </w:r>
      <w:r w:rsidR="00143E7F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se va face </w:t>
      </w:r>
      <w:r w:rsidR="00D21A07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în scris, </w:t>
      </w:r>
      <w:r w:rsidR="00143E7F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cu cel puțin </w:t>
      </w:r>
      <w:r w:rsidR="009D1B91" w:rsidRPr="009639B8">
        <w:rPr>
          <w:rFonts w:ascii="Times New Roman" w:hAnsi="Times New Roman" w:cs="Times New Roman"/>
          <w:sz w:val="28"/>
          <w:szCs w:val="28"/>
          <w:lang w:val="ro-RO"/>
        </w:rPr>
        <w:t>3</w:t>
      </w:r>
      <w:r w:rsidR="00A81453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43E7F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zile lucrătoare înainte de data </w:t>
      </w:r>
      <w:proofErr w:type="spellStart"/>
      <w:r w:rsidR="00D21A07" w:rsidRPr="009639B8">
        <w:rPr>
          <w:rFonts w:ascii="Times New Roman" w:hAnsi="Times New Roman" w:cs="Times New Roman"/>
          <w:sz w:val="28"/>
          <w:szCs w:val="28"/>
          <w:lang w:val="ro-RO"/>
        </w:rPr>
        <w:t>ş</w:t>
      </w:r>
      <w:r w:rsidR="00143E7F" w:rsidRPr="009639B8">
        <w:rPr>
          <w:rFonts w:ascii="Times New Roman" w:hAnsi="Times New Roman" w:cs="Times New Roman"/>
          <w:sz w:val="28"/>
          <w:szCs w:val="28"/>
          <w:lang w:val="ro-RO"/>
        </w:rPr>
        <w:t>edin</w:t>
      </w:r>
      <w:r w:rsidR="00D21A07" w:rsidRPr="009639B8">
        <w:rPr>
          <w:rFonts w:ascii="Times New Roman" w:hAnsi="Times New Roman" w:cs="Times New Roman"/>
          <w:sz w:val="28"/>
          <w:szCs w:val="28"/>
          <w:lang w:val="ro-RO"/>
        </w:rPr>
        <w:t>ţ</w:t>
      </w:r>
      <w:r w:rsidR="00143E7F" w:rsidRPr="009639B8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D21A07" w:rsidRPr="009639B8">
        <w:rPr>
          <w:rFonts w:ascii="Times New Roman" w:hAnsi="Times New Roman" w:cs="Times New Roman"/>
          <w:sz w:val="28"/>
          <w:szCs w:val="28"/>
          <w:lang w:val="ro-RO"/>
        </w:rPr>
        <w:t>lor</w:t>
      </w:r>
      <w:proofErr w:type="spellEnd"/>
      <w:r w:rsidR="00143E7F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ordinare</w:t>
      </w:r>
      <w:r w:rsidR="00D21A07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D21A07" w:rsidRPr="009639B8">
        <w:rPr>
          <w:rFonts w:ascii="Times New Roman" w:hAnsi="Times New Roman" w:cs="Times New Roman"/>
          <w:sz w:val="28"/>
          <w:szCs w:val="28"/>
          <w:lang w:val="ro-RO"/>
        </w:rPr>
        <w:t>prin intermediul secretarului Consiliului de administrație.</w:t>
      </w:r>
    </w:p>
    <w:p w14:paraId="22B3373F" w14:textId="274E5DFB" w:rsidR="00943A8A" w:rsidRPr="009639B8" w:rsidRDefault="002352D0" w:rsidP="00216517">
      <w:pPr>
        <w:pStyle w:val="Body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639B8">
        <w:rPr>
          <w:rFonts w:ascii="Times New Roman" w:hAnsi="Times New Roman" w:cs="Times New Roman"/>
          <w:sz w:val="28"/>
          <w:szCs w:val="28"/>
          <w:lang w:val="ro-RO"/>
        </w:rPr>
        <w:t>(</w:t>
      </w:r>
      <w:r w:rsidR="004655F9" w:rsidRPr="009639B8">
        <w:rPr>
          <w:rFonts w:ascii="Times New Roman" w:hAnsi="Times New Roman" w:cs="Times New Roman"/>
          <w:sz w:val="28"/>
          <w:szCs w:val="28"/>
          <w:lang w:val="ro-RO"/>
        </w:rPr>
        <w:t>8</w:t>
      </w:r>
      <w:r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) </w:t>
      </w:r>
      <w:r w:rsidR="00872074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Convocarea </w:t>
      </w:r>
      <w:proofErr w:type="spellStart"/>
      <w:r w:rsidR="00216517" w:rsidRPr="009639B8">
        <w:rPr>
          <w:rFonts w:ascii="Times New Roman" w:hAnsi="Times New Roman" w:cs="Times New Roman"/>
          <w:sz w:val="28"/>
          <w:szCs w:val="28"/>
          <w:lang w:val="ro-RO"/>
        </w:rPr>
        <w:t>ş</w:t>
      </w:r>
      <w:r w:rsidR="00872074" w:rsidRPr="009639B8">
        <w:rPr>
          <w:rFonts w:ascii="Times New Roman" w:hAnsi="Times New Roman" w:cs="Times New Roman"/>
          <w:sz w:val="28"/>
          <w:szCs w:val="28"/>
          <w:lang w:val="ro-RO"/>
        </w:rPr>
        <w:t>edințelor</w:t>
      </w:r>
      <w:proofErr w:type="spellEnd"/>
      <w:r w:rsidR="00872074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extraordinare se face</w:t>
      </w:r>
      <w:r w:rsidR="00D21A07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în scris,</w:t>
      </w:r>
      <w:r w:rsidR="00872074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cu cel puțin 3 zile calendaristice,</w:t>
      </w:r>
      <w:r w:rsidR="00143E7F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prin </w:t>
      </w:r>
      <w:r w:rsidR="00216517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intermediul </w:t>
      </w:r>
      <w:r w:rsidR="00143E7F" w:rsidRPr="009639B8">
        <w:rPr>
          <w:rFonts w:ascii="Times New Roman" w:hAnsi="Times New Roman" w:cs="Times New Roman"/>
          <w:sz w:val="28"/>
          <w:szCs w:val="28"/>
          <w:lang w:val="ro-RO"/>
        </w:rPr>
        <w:t>secretarul</w:t>
      </w:r>
      <w:r w:rsidR="00216517" w:rsidRPr="009639B8">
        <w:rPr>
          <w:rFonts w:ascii="Times New Roman" w:hAnsi="Times New Roman" w:cs="Times New Roman"/>
          <w:sz w:val="28"/>
          <w:szCs w:val="28"/>
          <w:lang w:val="ro-RO"/>
        </w:rPr>
        <w:t>ui</w:t>
      </w:r>
      <w:r w:rsidR="00143E7F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Consiliului de </w:t>
      </w:r>
      <w:r w:rsidR="00D21A07" w:rsidRPr="009639B8"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143E7F" w:rsidRPr="009639B8">
        <w:rPr>
          <w:rFonts w:ascii="Times New Roman" w:hAnsi="Times New Roman" w:cs="Times New Roman"/>
          <w:sz w:val="28"/>
          <w:szCs w:val="28"/>
          <w:lang w:val="ro-RO"/>
        </w:rPr>
        <w:t>dministrație.</w:t>
      </w:r>
    </w:p>
    <w:p w14:paraId="5458D2BD" w14:textId="4B396736" w:rsidR="00943A8A" w:rsidRPr="009639B8" w:rsidRDefault="00D21A07" w:rsidP="00D21A07">
      <w:pPr>
        <w:pStyle w:val="Body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(9) </w:t>
      </w:r>
      <w:r w:rsidR="00872074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Convocarea se </w:t>
      </w:r>
      <w:r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poate </w:t>
      </w:r>
      <w:r w:rsidR="00872074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face prin </w:t>
      </w:r>
      <w:proofErr w:type="spellStart"/>
      <w:r w:rsidR="00872074" w:rsidRPr="009639B8">
        <w:rPr>
          <w:rFonts w:ascii="Times New Roman" w:hAnsi="Times New Roman" w:cs="Times New Roman"/>
          <w:sz w:val="28"/>
          <w:szCs w:val="28"/>
          <w:lang w:val="ro-RO"/>
        </w:rPr>
        <w:t>prin</w:t>
      </w:r>
      <w:proofErr w:type="spellEnd"/>
      <w:r w:rsidR="00872074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poșta electronică sau telefonic de către </w:t>
      </w:r>
      <w:r w:rsidR="00C93F96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secretarul </w:t>
      </w:r>
      <w:r w:rsidR="00872074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Consiliului de </w:t>
      </w:r>
      <w:r w:rsidRPr="009639B8"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872074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dministrație. Odată cu convocarea vor fi transmise </w:t>
      </w:r>
      <w:r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membrilor </w:t>
      </w:r>
      <w:r w:rsidRPr="009639B8">
        <w:rPr>
          <w:rFonts w:ascii="Times New Roman" w:hAnsi="Times New Roman" w:cs="Times New Roman"/>
          <w:sz w:val="28"/>
          <w:szCs w:val="28"/>
          <w:lang w:val="ro-RO"/>
        </w:rPr>
        <w:t>Consiliului de administrație</w:t>
      </w:r>
      <w:r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639B8">
        <w:rPr>
          <w:rFonts w:ascii="Times New Roman" w:hAnsi="Times New Roman" w:cs="Times New Roman"/>
          <w:sz w:val="28"/>
          <w:szCs w:val="28"/>
          <w:lang w:val="ro-RO"/>
        </w:rPr>
        <w:t>ş</w:t>
      </w:r>
      <w:r w:rsidR="00872074" w:rsidRPr="009639B8">
        <w:rPr>
          <w:rFonts w:ascii="Times New Roman" w:hAnsi="Times New Roman" w:cs="Times New Roman"/>
          <w:sz w:val="28"/>
          <w:szCs w:val="28"/>
          <w:lang w:val="ro-RO"/>
        </w:rPr>
        <w:t>i</w:t>
      </w:r>
      <w:proofErr w:type="spellEnd"/>
      <w:r w:rsidR="00872074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toate materialele ce urmează a fi dezbătute.</w:t>
      </w:r>
    </w:p>
    <w:p w14:paraId="74395B2E" w14:textId="77777777" w:rsidR="00D21A07" w:rsidRPr="009639B8" w:rsidRDefault="00D21A07" w:rsidP="00D21A07">
      <w:pPr>
        <w:pStyle w:val="Body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8"/>
          <w:szCs w:val="8"/>
          <w:lang w:val="ro-RO"/>
        </w:rPr>
      </w:pPr>
    </w:p>
    <w:p w14:paraId="7F6CA4BA" w14:textId="63EACCE1" w:rsidR="002352D0" w:rsidRPr="009639B8" w:rsidRDefault="002352D0" w:rsidP="0052725E">
      <w:pPr>
        <w:pStyle w:val="Body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639B8">
        <w:rPr>
          <w:rFonts w:ascii="Times New Roman" w:hAnsi="Times New Roman" w:cs="Times New Roman"/>
          <w:b/>
          <w:bCs/>
          <w:sz w:val="28"/>
          <w:szCs w:val="28"/>
          <w:lang w:val="ro-RO"/>
        </w:rPr>
        <w:t>ART.6</w:t>
      </w:r>
      <w:r w:rsidR="0052725E" w:rsidRPr="009639B8">
        <w:rPr>
          <w:rFonts w:ascii="Times New Roman" w:hAnsi="Times New Roman" w:cs="Times New Roman"/>
          <w:b/>
          <w:bCs/>
          <w:sz w:val="28"/>
          <w:szCs w:val="28"/>
          <w:lang w:val="ro-RO"/>
        </w:rPr>
        <w:t>.</w:t>
      </w:r>
      <w:r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(1)</w:t>
      </w:r>
      <w:r w:rsidR="00916D39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72074" w:rsidRPr="009639B8">
        <w:rPr>
          <w:rFonts w:ascii="Times New Roman" w:hAnsi="Times New Roman" w:cs="Times New Roman"/>
          <w:sz w:val="28"/>
          <w:szCs w:val="28"/>
          <w:lang w:val="ro-RO"/>
        </w:rPr>
        <w:t>Subiectele stabilite pe ordinea de zi a consiliului, pot fi propuse de către</w:t>
      </w:r>
      <w:r w:rsidR="00143E7F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președinte</w:t>
      </w:r>
      <w:r w:rsidR="00916D39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52725E" w:rsidRPr="009639B8">
        <w:rPr>
          <w:rFonts w:ascii="Times New Roman" w:hAnsi="Times New Roman" w:cs="Times New Roman"/>
          <w:sz w:val="28"/>
          <w:szCs w:val="28"/>
          <w:lang w:val="ro-RO"/>
        </w:rPr>
        <w:t>ş</w:t>
      </w:r>
      <w:r w:rsidR="00916D39" w:rsidRPr="009639B8">
        <w:rPr>
          <w:rFonts w:ascii="Times New Roman" w:hAnsi="Times New Roman" w:cs="Times New Roman"/>
          <w:sz w:val="28"/>
          <w:szCs w:val="28"/>
          <w:lang w:val="ro-RO"/>
        </w:rPr>
        <w:t>i</w:t>
      </w:r>
      <w:proofErr w:type="spellEnd"/>
      <w:r w:rsidR="00916D39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membrii </w:t>
      </w:r>
      <w:bookmarkStart w:id="0" w:name="_Hlk65226775"/>
      <w:r w:rsidR="00916D39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Consiliului de </w:t>
      </w:r>
      <w:r w:rsidR="0052725E" w:rsidRPr="009639B8"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916D39" w:rsidRPr="009639B8">
        <w:rPr>
          <w:rFonts w:ascii="Times New Roman" w:hAnsi="Times New Roman" w:cs="Times New Roman"/>
          <w:sz w:val="28"/>
          <w:szCs w:val="28"/>
          <w:lang w:val="ro-RO"/>
        </w:rPr>
        <w:t>dministrație</w:t>
      </w:r>
      <w:bookmarkEnd w:id="0"/>
      <w:r w:rsidR="00872074" w:rsidRPr="009639B8">
        <w:rPr>
          <w:rFonts w:ascii="Times New Roman" w:hAnsi="Times New Roman" w:cs="Times New Roman"/>
          <w:sz w:val="28"/>
          <w:szCs w:val="28"/>
          <w:lang w:val="ro-RO"/>
        </w:rPr>
        <w:t>. Fiecare material supus dezbaterii se va încheia cu</w:t>
      </w:r>
      <w:r w:rsidR="00143E7F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propuneri concrete care să cuprindă măsurile propuse, termenele de soluționare </w:t>
      </w:r>
      <w:proofErr w:type="spellStart"/>
      <w:r w:rsidR="0052725E" w:rsidRPr="009639B8">
        <w:rPr>
          <w:rFonts w:ascii="Times New Roman" w:hAnsi="Times New Roman" w:cs="Times New Roman"/>
          <w:sz w:val="28"/>
          <w:szCs w:val="28"/>
          <w:lang w:val="ro-RO"/>
        </w:rPr>
        <w:t>ş</w:t>
      </w:r>
      <w:r w:rsidR="00143E7F" w:rsidRPr="009639B8">
        <w:rPr>
          <w:rFonts w:ascii="Times New Roman" w:hAnsi="Times New Roman" w:cs="Times New Roman"/>
          <w:sz w:val="28"/>
          <w:szCs w:val="28"/>
          <w:lang w:val="ro-RO"/>
        </w:rPr>
        <w:t>i</w:t>
      </w:r>
      <w:proofErr w:type="spellEnd"/>
      <w:r w:rsidR="00143E7F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responsabilitățile care </w:t>
      </w:r>
      <w:r w:rsidR="0052725E" w:rsidRPr="009639B8">
        <w:rPr>
          <w:rFonts w:ascii="Times New Roman" w:hAnsi="Times New Roman" w:cs="Times New Roman"/>
          <w:sz w:val="28"/>
          <w:szCs w:val="28"/>
          <w:lang w:val="ro-RO"/>
        </w:rPr>
        <w:t>vor fi cuprinse în</w:t>
      </w:r>
      <w:r w:rsidR="00143E7F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hotărâr</w:t>
      </w:r>
      <w:r w:rsidR="0052725E" w:rsidRPr="009639B8">
        <w:rPr>
          <w:rFonts w:ascii="Times New Roman" w:hAnsi="Times New Roman" w:cs="Times New Roman"/>
          <w:sz w:val="28"/>
          <w:szCs w:val="28"/>
          <w:lang w:val="ro-RO"/>
        </w:rPr>
        <w:t>ea</w:t>
      </w:r>
      <w:r w:rsidR="00143E7F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ce se adopt</w:t>
      </w:r>
      <w:r w:rsidR="0052725E" w:rsidRPr="009639B8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143E7F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de către Consiliul de </w:t>
      </w:r>
      <w:r w:rsidR="0052725E" w:rsidRPr="009639B8"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143E7F" w:rsidRPr="009639B8">
        <w:rPr>
          <w:rFonts w:ascii="Times New Roman" w:hAnsi="Times New Roman" w:cs="Times New Roman"/>
          <w:sz w:val="28"/>
          <w:szCs w:val="28"/>
          <w:lang w:val="ro-RO"/>
        </w:rPr>
        <w:t>dministrație</w:t>
      </w:r>
      <w:r w:rsidR="00F41A3A" w:rsidRPr="009639B8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41E6E761" w14:textId="76DE434D" w:rsidR="00943A8A" w:rsidRPr="009639B8" w:rsidRDefault="00916D39" w:rsidP="0052725E">
      <w:pPr>
        <w:pStyle w:val="Body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(2) </w:t>
      </w:r>
      <w:r w:rsidR="00872074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În cazul în care propunerea supusă dezbaterii poate avea </w:t>
      </w:r>
      <w:proofErr w:type="spellStart"/>
      <w:r w:rsidR="00872074" w:rsidRPr="009639B8">
        <w:rPr>
          <w:rFonts w:ascii="Times New Roman" w:hAnsi="Times New Roman" w:cs="Times New Roman"/>
          <w:sz w:val="28"/>
          <w:szCs w:val="28"/>
          <w:lang w:val="ro-RO"/>
        </w:rPr>
        <w:t>solu</w:t>
      </w:r>
      <w:r w:rsidR="0052725E" w:rsidRPr="009639B8">
        <w:rPr>
          <w:rFonts w:ascii="Times New Roman" w:hAnsi="Times New Roman" w:cs="Times New Roman"/>
          <w:sz w:val="28"/>
          <w:szCs w:val="28"/>
          <w:lang w:val="ro-RO"/>
        </w:rPr>
        <w:t>ţ</w:t>
      </w:r>
      <w:r w:rsidR="00872074" w:rsidRPr="009639B8">
        <w:rPr>
          <w:rFonts w:ascii="Times New Roman" w:hAnsi="Times New Roman" w:cs="Times New Roman"/>
          <w:sz w:val="28"/>
          <w:szCs w:val="28"/>
          <w:lang w:val="ro-RO"/>
        </w:rPr>
        <w:t>ii</w:t>
      </w:r>
      <w:proofErr w:type="spellEnd"/>
      <w:r w:rsidR="00872074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diferite, se</w:t>
      </w:r>
      <w:r w:rsidR="00C93F96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vor elabora mai multe variante menționându-se soluțiile la care opt</w:t>
      </w:r>
      <w:r w:rsidR="0052725E" w:rsidRPr="009639B8">
        <w:rPr>
          <w:rFonts w:ascii="Times New Roman" w:hAnsi="Times New Roman" w:cs="Times New Roman"/>
          <w:sz w:val="28"/>
          <w:szCs w:val="28"/>
          <w:lang w:val="ro-RO"/>
        </w:rPr>
        <w:t>ează</w:t>
      </w:r>
      <w:r w:rsidR="00C93F96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membrii</w:t>
      </w:r>
      <w:r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Consiliului de </w:t>
      </w:r>
      <w:r w:rsidR="0052725E" w:rsidRPr="009639B8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639B8">
        <w:rPr>
          <w:rFonts w:ascii="Times New Roman" w:hAnsi="Times New Roman" w:cs="Times New Roman"/>
          <w:sz w:val="28"/>
          <w:szCs w:val="28"/>
          <w:lang w:val="ro-RO"/>
        </w:rPr>
        <w:t>dministrație.</w:t>
      </w:r>
    </w:p>
    <w:p w14:paraId="12018D20" w14:textId="655C9EA5" w:rsidR="00943A8A" w:rsidRPr="009639B8" w:rsidRDefault="0052725E" w:rsidP="0052725E">
      <w:pPr>
        <w:pStyle w:val="Body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(3) </w:t>
      </w:r>
      <w:r w:rsidR="00872074" w:rsidRPr="009639B8">
        <w:rPr>
          <w:rFonts w:ascii="Times New Roman" w:hAnsi="Times New Roman" w:cs="Times New Roman"/>
          <w:sz w:val="28"/>
          <w:szCs w:val="28"/>
          <w:lang w:val="ro-RO"/>
        </w:rPr>
        <w:t>Cei care propun subiecte pe ordinea de zi, au obligația de a transmite aceste</w:t>
      </w:r>
      <w:r w:rsidR="000639DE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propuneri secretarului </w:t>
      </w:r>
      <w:r w:rsidRPr="009639B8">
        <w:rPr>
          <w:rFonts w:ascii="Times New Roman" w:hAnsi="Times New Roman" w:cs="Times New Roman"/>
          <w:sz w:val="28"/>
          <w:szCs w:val="28"/>
          <w:lang w:val="ro-RO"/>
        </w:rPr>
        <w:t>C</w:t>
      </w:r>
      <w:r w:rsidR="000639DE" w:rsidRPr="009639B8">
        <w:rPr>
          <w:rFonts w:ascii="Times New Roman" w:hAnsi="Times New Roman" w:cs="Times New Roman"/>
          <w:sz w:val="28"/>
          <w:szCs w:val="28"/>
          <w:lang w:val="ro-RO"/>
        </w:rPr>
        <w:t>onsiliului</w:t>
      </w:r>
      <w:r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de </w:t>
      </w:r>
      <w:proofErr w:type="spellStart"/>
      <w:r w:rsidRPr="009639B8">
        <w:rPr>
          <w:rFonts w:ascii="Times New Roman" w:hAnsi="Times New Roman" w:cs="Times New Roman"/>
          <w:sz w:val="28"/>
          <w:szCs w:val="28"/>
          <w:lang w:val="ro-RO"/>
        </w:rPr>
        <w:t>administraţie</w:t>
      </w:r>
      <w:proofErr w:type="spellEnd"/>
      <w:r w:rsidR="000639DE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, în timp util pentru </w:t>
      </w:r>
      <w:r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a fi trecute pe ordinea de zi a </w:t>
      </w:r>
      <w:proofErr w:type="spellStart"/>
      <w:r w:rsidRPr="009639B8">
        <w:rPr>
          <w:rFonts w:ascii="Times New Roman" w:hAnsi="Times New Roman" w:cs="Times New Roman"/>
          <w:sz w:val="28"/>
          <w:szCs w:val="28"/>
          <w:lang w:val="ro-RO"/>
        </w:rPr>
        <w:t>şedinţei</w:t>
      </w:r>
      <w:proofErr w:type="spellEnd"/>
      <w:r w:rsidR="000639DE" w:rsidRPr="009639B8"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639DE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Alături de materiale se va transmite și </w:t>
      </w:r>
      <w:proofErr w:type="spellStart"/>
      <w:r w:rsidR="000639DE" w:rsidRPr="009639B8">
        <w:rPr>
          <w:rFonts w:ascii="Times New Roman" w:hAnsi="Times New Roman" w:cs="Times New Roman"/>
          <w:sz w:val="28"/>
          <w:szCs w:val="28"/>
          <w:lang w:val="ro-RO"/>
        </w:rPr>
        <w:t>draft-ul</w:t>
      </w:r>
      <w:proofErr w:type="spellEnd"/>
      <w:r w:rsidR="000639DE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propunerii de hotărâre.</w:t>
      </w:r>
    </w:p>
    <w:p w14:paraId="6193606E" w14:textId="6EAAC042" w:rsidR="00943A8A" w:rsidRPr="009639B8" w:rsidRDefault="004B77EF" w:rsidP="0052725E">
      <w:pPr>
        <w:pStyle w:val="Body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639B8">
        <w:rPr>
          <w:rFonts w:ascii="Times New Roman" w:hAnsi="Times New Roman" w:cs="Times New Roman"/>
          <w:sz w:val="28"/>
          <w:szCs w:val="28"/>
          <w:lang w:val="ro-RO"/>
        </w:rPr>
        <w:t>(4)</w:t>
      </w:r>
      <w:r w:rsidR="00872074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52725E" w:rsidRPr="009639B8">
        <w:rPr>
          <w:rFonts w:ascii="Times New Roman" w:eastAsia="Times New Roman" w:hAnsi="Times New Roman" w:cs="Times New Roman"/>
          <w:sz w:val="28"/>
          <w:szCs w:val="28"/>
          <w:lang w:val="ro-RO"/>
        </w:rPr>
        <w:t>P</w:t>
      </w:r>
      <w:r w:rsidR="0052725E" w:rsidRPr="009639B8">
        <w:rPr>
          <w:rFonts w:ascii="Times New Roman" w:eastAsia="Times New Roman" w:hAnsi="Times New Roman" w:cs="Times New Roman"/>
          <w:sz w:val="28"/>
          <w:szCs w:val="28"/>
          <w:lang w:val="ro-RO"/>
        </w:rPr>
        <w:t>reşedinte</w:t>
      </w:r>
      <w:r w:rsidR="0052725E" w:rsidRPr="009639B8">
        <w:rPr>
          <w:rFonts w:ascii="Times New Roman" w:eastAsia="Times New Roman" w:hAnsi="Times New Roman" w:cs="Times New Roman"/>
          <w:sz w:val="28"/>
          <w:szCs w:val="28"/>
          <w:lang w:val="ro-RO"/>
        </w:rPr>
        <w:t>le</w:t>
      </w:r>
      <w:proofErr w:type="spellEnd"/>
      <w:r w:rsidR="0052725E" w:rsidRPr="009639B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2725E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Consiliului de </w:t>
      </w:r>
      <w:proofErr w:type="spellStart"/>
      <w:r w:rsidR="0052725E" w:rsidRPr="009639B8">
        <w:rPr>
          <w:rFonts w:ascii="Times New Roman" w:hAnsi="Times New Roman" w:cs="Times New Roman"/>
          <w:sz w:val="28"/>
          <w:szCs w:val="28"/>
          <w:lang w:val="ro-RO"/>
        </w:rPr>
        <w:t>administraţie</w:t>
      </w:r>
      <w:proofErr w:type="spellEnd"/>
      <w:r w:rsidR="00872074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va asigura, în termen de 3 zile</w:t>
      </w:r>
      <w:r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lucrătoare</w:t>
      </w:r>
      <w:r w:rsidR="00872074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de la solicitare, prin secretarul</w:t>
      </w:r>
      <w:r w:rsidR="000639DE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Consiliului de </w:t>
      </w:r>
      <w:r w:rsidR="0052725E" w:rsidRPr="009639B8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639B8">
        <w:rPr>
          <w:rFonts w:ascii="Times New Roman" w:hAnsi="Times New Roman" w:cs="Times New Roman"/>
          <w:sz w:val="28"/>
          <w:szCs w:val="28"/>
          <w:lang w:val="ro-RO"/>
        </w:rPr>
        <w:t>dministrație</w:t>
      </w:r>
      <w:r w:rsidR="000639DE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punerea la dispoziția membrilor Consiliului de </w:t>
      </w:r>
      <w:r w:rsidR="0052725E" w:rsidRPr="009639B8"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0639DE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dministrație, a tuturor documentelor necesare analizării situației curente a activității </w:t>
      </w:r>
      <w:r w:rsidR="008D354D" w:rsidRPr="009639B8">
        <w:rPr>
          <w:rFonts w:ascii="Times New Roman" w:hAnsi="Times New Roman" w:cs="Times New Roman"/>
          <w:sz w:val="28"/>
          <w:szCs w:val="28"/>
          <w:lang w:val="ro-RO"/>
        </w:rPr>
        <w:t>M</w:t>
      </w:r>
      <w:r w:rsidR="000639DE" w:rsidRPr="009639B8">
        <w:rPr>
          <w:rFonts w:ascii="Times New Roman" w:hAnsi="Times New Roman" w:cs="Times New Roman"/>
          <w:sz w:val="28"/>
          <w:szCs w:val="28"/>
          <w:lang w:val="ro-RO"/>
        </w:rPr>
        <w:t>uzeului</w:t>
      </w:r>
      <w:r w:rsidR="0052725E" w:rsidRPr="009639B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2725E" w:rsidRPr="009639B8">
        <w:rPr>
          <w:rFonts w:ascii="Times New Roman" w:eastAsia="Times New Roman" w:hAnsi="Times New Roman" w:cs="Times New Roman"/>
          <w:sz w:val="28"/>
          <w:szCs w:val="28"/>
          <w:lang w:val="ro-RO"/>
        </w:rPr>
        <w:t>„Arta Lemnului” Câmpulung Moldovenesc</w:t>
      </w:r>
      <w:r w:rsidR="0052725E" w:rsidRPr="009639B8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</w:p>
    <w:p w14:paraId="6DE74203" w14:textId="1936A64C" w:rsidR="00943A8A" w:rsidRPr="009639B8" w:rsidRDefault="00872074" w:rsidP="005B0D97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2725E" w:rsidRPr="009639B8">
        <w:rPr>
          <w:rFonts w:ascii="Times New Roman" w:hAnsi="Times New Roman" w:cs="Times New Roman"/>
          <w:sz w:val="28"/>
          <w:szCs w:val="28"/>
          <w:lang w:val="ro-RO"/>
        </w:rPr>
        <w:tab/>
      </w:r>
      <w:r w:rsidR="004B77EF" w:rsidRPr="009639B8">
        <w:rPr>
          <w:rFonts w:ascii="Times New Roman" w:hAnsi="Times New Roman" w:cs="Times New Roman"/>
          <w:sz w:val="28"/>
          <w:szCs w:val="28"/>
          <w:lang w:val="ro-RO"/>
        </w:rPr>
        <w:t>(5)</w:t>
      </w:r>
      <w:r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La începutul fiecărei ședințe, președintele va supune la vot, ordinea de zi.</w:t>
      </w:r>
    </w:p>
    <w:p w14:paraId="5BDC5610" w14:textId="4C662595" w:rsidR="00943A8A" w:rsidRPr="009639B8" w:rsidRDefault="00872074" w:rsidP="005B0D97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2725E" w:rsidRPr="009639B8">
        <w:rPr>
          <w:rFonts w:ascii="Times New Roman" w:hAnsi="Times New Roman" w:cs="Times New Roman"/>
          <w:sz w:val="28"/>
          <w:szCs w:val="28"/>
          <w:lang w:val="ro-RO"/>
        </w:rPr>
        <w:tab/>
      </w:r>
      <w:r w:rsidR="004B77EF" w:rsidRPr="009639B8">
        <w:rPr>
          <w:rFonts w:ascii="Times New Roman" w:hAnsi="Times New Roman" w:cs="Times New Roman"/>
          <w:sz w:val="28"/>
          <w:szCs w:val="28"/>
          <w:lang w:val="ro-RO"/>
        </w:rPr>
        <w:t>(6)</w:t>
      </w:r>
      <w:r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La </w:t>
      </w:r>
      <w:proofErr w:type="spellStart"/>
      <w:r w:rsidRPr="009639B8">
        <w:rPr>
          <w:rFonts w:ascii="Times New Roman" w:hAnsi="Times New Roman" w:cs="Times New Roman"/>
          <w:sz w:val="28"/>
          <w:szCs w:val="28"/>
          <w:lang w:val="ro-RO"/>
        </w:rPr>
        <w:t>sedințele</w:t>
      </w:r>
      <w:proofErr w:type="spellEnd"/>
      <w:r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Consiliului de </w:t>
      </w:r>
      <w:r w:rsidR="0052725E" w:rsidRPr="009639B8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639B8">
        <w:rPr>
          <w:rFonts w:ascii="Times New Roman" w:hAnsi="Times New Roman" w:cs="Times New Roman"/>
          <w:sz w:val="28"/>
          <w:szCs w:val="28"/>
          <w:lang w:val="ro-RO"/>
        </w:rPr>
        <w:t>dministrație pot participa ca invitați salariați,</w:t>
      </w:r>
      <w:r w:rsidR="004B77EF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experți din cadrul muzeului implicați în întocmirea materialelor de pe ordinea de zi. Aceștia vor lua cuvântul la solicitarea membrilor consiliului.</w:t>
      </w:r>
    </w:p>
    <w:p w14:paraId="1017CEC3" w14:textId="11B4CD72" w:rsidR="004B77EF" w:rsidRPr="009639B8" w:rsidRDefault="004B77EF" w:rsidP="0052725E">
      <w:pPr>
        <w:pStyle w:val="Body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(7) </w:t>
      </w:r>
      <w:r w:rsidR="00872074" w:rsidRPr="009639B8">
        <w:rPr>
          <w:rFonts w:ascii="Times New Roman" w:hAnsi="Times New Roman" w:cs="Times New Roman"/>
          <w:sz w:val="28"/>
          <w:szCs w:val="28"/>
          <w:lang w:val="ro-RO"/>
        </w:rPr>
        <w:t>Intervențiile la dezbaterea temelor analizate se vor face în ordine pentru a</w:t>
      </w:r>
      <w:r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permite secretarului </w:t>
      </w:r>
      <w:r w:rsidR="0052725E" w:rsidRPr="009639B8">
        <w:rPr>
          <w:rFonts w:ascii="Times New Roman" w:hAnsi="Times New Roman" w:cs="Times New Roman"/>
          <w:sz w:val="28"/>
          <w:szCs w:val="28"/>
          <w:lang w:val="ro-RO"/>
        </w:rPr>
        <w:t>C</w:t>
      </w:r>
      <w:r w:rsidRPr="009639B8">
        <w:rPr>
          <w:rFonts w:ascii="Times New Roman" w:hAnsi="Times New Roman" w:cs="Times New Roman"/>
          <w:sz w:val="28"/>
          <w:szCs w:val="28"/>
          <w:lang w:val="ro-RO"/>
        </w:rPr>
        <w:t>o</w:t>
      </w:r>
      <w:r w:rsidR="0052725E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nsiliului de </w:t>
      </w:r>
      <w:proofErr w:type="spellStart"/>
      <w:r w:rsidR="0052725E" w:rsidRPr="009639B8">
        <w:rPr>
          <w:rFonts w:ascii="Times New Roman" w:hAnsi="Times New Roman" w:cs="Times New Roman"/>
          <w:sz w:val="28"/>
          <w:szCs w:val="28"/>
          <w:lang w:val="ro-RO"/>
        </w:rPr>
        <w:t>administraţie</w:t>
      </w:r>
      <w:proofErr w:type="spellEnd"/>
      <w:r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completarea corectă a procesului</w:t>
      </w:r>
      <w:r w:rsidR="008D354D" w:rsidRPr="009639B8">
        <w:rPr>
          <w:rFonts w:ascii="Times New Roman" w:hAnsi="Times New Roman" w:cs="Times New Roman"/>
          <w:sz w:val="28"/>
          <w:szCs w:val="28"/>
          <w:lang w:val="ro-RO"/>
        </w:rPr>
        <w:t>-</w:t>
      </w:r>
      <w:r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verbal de </w:t>
      </w:r>
      <w:proofErr w:type="spellStart"/>
      <w:r w:rsidRPr="009639B8">
        <w:rPr>
          <w:rFonts w:ascii="Times New Roman" w:hAnsi="Times New Roman" w:cs="Times New Roman"/>
          <w:sz w:val="28"/>
          <w:szCs w:val="28"/>
          <w:lang w:val="ro-RO"/>
        </w:rPr>
        <w:t>ședin</w:t>
      </w:r>
      <w:r w:rsidR="008D354D" w:rsidRPr="009639B8">
        <w:rPr>
          <w:rFonts w:ascii="Times New Roman" w:hAnsi="Times New Roman" w:cs="Times New Roman"/>
          <w:sz w:val="28"/>
          <w:szCs w:val="28"/>
          <w:lang w:val="ro-RO"/>
        </w:rPr>
        <w:t>ţ</w:t>
      </w:r>
      <w:r w:rsidRPr="009639B8">
        <w:rPr>
          <w:rFonts w:ascii="Times New Roman" w:hAnsi="Times New Roman" w:cs="Times New Roman"/>
          <w:sz w:val="28"/>
          <w:szCs w:val="28"/>
          <w:lang w:val="ro-RO"/>
        </w:rPr>
        <w:t>ă</w:t>
      </w:r>
      <w:proofErr w:type="spellEnd"/>
      <w:r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</w:p>
    <w:p w14:paraId="5F5ADA05" w14:textId="2D73AD9F" w:rsidR="004B77EF" w:rsidRPr="009639B8" w:rsidRDefault="004B77EF" w:rsidP="005B0D97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D354D" w:rsidRPr="009639B8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(8) </w:t>
      </w:r>
      <w:r w:rsidR="008D354D" w:rsidRPr="009639B8">
        <w:rPr>
          <w:rFonts w:ascii="Times New Roman" w:hAnsi="Times New Roman" w:cs="Times New Roman"/>
          <w:sz w:val="28"/>
          <w:szCs w:val="28"/>
          <w:lang w:val="ro-RO"/>
        </w:rPr>
        <w:t>P</w:t>
      </w:r>
      <w:r w:rsidRPr="009639B8">
        <w:rPr>
          <w:rFonts w:ascii="Times New Roman" w:hAnsi="Times New Roman" w:cs="Times New Roman"/>
          <w:sz w:val="28"/>
          <w:szCs w:val="28"/>
          <w:lang w:val="ro-RO"/>
        </w:rPr>
        <w:t>rocesul</w:t>
      </w:r>
      <w:r w:rsidR="008D354D" w:rsidRPr="009639B8">
        <w:rPr>
          <w:rFonts w:ascii="Times New Roman" w:hAnsi="Times New Roman" w:cs="Times New Roman"/>
          <w:sz w:val="28"/>
          <w:szCs w:val="28"/>
          <w:lang w:val="ro-RO"/>
        </w:rPr>
        <w:t>-</w:t>
      </w:r>
      <w:r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verbal al </w:t>
      </w:r>
      <w:proofErr w:type="spellStart"/>
      <w:r w:rsidR="008D354D" w:rsidRPr="009639B8">
        <w:rPr>
          <w:rFonts w:ascii="Times New Roman" w:hAnsi="Times New Roman" w:cs="Times New Roman"/>
          <w:sz w:val="28"/>
          <w:szCs w:val="28"/>
          <w:lang w:val="ro-RO"/>
        </w:rPr>
        <w:t>ş</w:t>
      </w:r>
      <w:r w:rsidRPr="009639B8">
        <w:rPr>
          <w:rFonts w:ascii="Times New Roman" w:hAnsi="Times New Roman" w:cs="Times New Roman"/>
          <w:sz w:val="28"/>
          <w:szCs w:val="28"/>
          <w:lang w:val="ro-RO"/>
        </w:rPr>
        <w:t>edinței</w:t>
      </w:r>
      <w:proofErr w:type="spellEnd"/>
      <w:r w:rsidR="008D354D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D354D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Consiliului de </w:t>
      </w:r>
      <w:proofErr w:type="spellStart"/>
      <w:r w:rsidR="008D354D" w:rsidRPr="009639B8">
        <w:rPr>
          <w:rFonts w:ascii="Times New Roman" w:hAnsi="Times New Roman" w:cs="Times New Roman"/>
          <w:sz w:val="28"/>
          <w:szCs w:val="28"/>
          <w:lang w:val="ro-RO"/>
        </w:rPr>
        <w:t>administraţie</w:t>
      </w:r>
      <w:proofErr w:type="spellEnd"/>
      <w:r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se semnează de către toți </w:t>
      </w:r>
      <w:proofErr w:type="spellStart"/>
      <w:r w:rsidRPr="009639B8">
        <w:rPr>
          <w:rFonts w:ascii="Times New Roman" w:hAnsi="Times New Roman" w:cs="Times New Roman"/>
          <w:sz w:val="28"/>
          <w:szCs w:val="28"/>
          <w:lang w:val="ro-RO"/>
        </w:rPr>
        <w:t>participan</w:t>
      </w:r>
      <w:r w:rsidR="008D354D" w:rsidRPr="009639B8">
        <w:rPr>
          <w:rFonts w:ascii="Times New Roman" w:hAnsi="Times New Roman" w:cs="Times New Roman"/>
          <w:sz w:val="28"/>
          <w:szCs w:val="28"/>
          <w:lang w:val="ro-RO"/>
        </w:rPr>
        <w:t>ţ</w:t>
      </w:r>
      <w:r w:rsidRPr="009639B8">
        <w:rPr>
          <w:rFonts w:ascii="Times New Roman" w:hAnsi="Times New Roman" w:cs="Times New Roman"/>
          <w:sz w:val="28"/>
          <w:szCs w:val="28"/>
          <w:lang w:val="ro-RO"/>
        </w:rPr>
        <w:t>ii</w:t>
      </w:r>
      <w:proofErr w:type="spellEnd"/>
      <w:r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la </w:t>
      </w:r>
      <w:r w:rsidR="008D354D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temele analizate </w:t>
      </w:r>
      <w:proofErr w:type="spellStart"/>
      <w:r w:rsidR="008D354D" w:rsidRPr="009639B8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="008D354D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dezbătute</w:t>
      </w:r>
      <w:r w:rsidRPr="009639B8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777609CF" w14:textId="77777777" w:rsidR="00943A8A" w:rsidRPr="009639B8" w:rsidRDefault="00943A8A" w:rsidP="005B0D97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06633799" w14:textId="1E3E91E3" w:rsidR="00943A8A" w:rsidRPr="009639B8" w:rsidRDefault="00872074" w:rsidP="008D354D">
      <w:pPr>
        <w:pStyle w:val="Body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9639B8">
        <w:rPr>
          <w:rFonts w:ascii="Times New Roman" w:hAnsi="Times New Roman" w:cs="Times New Roman"/>
          <w:b/>
          <w:bCs/>
          <w:sz w:val="28"/>
          <w:szCs w:val="28"/>
          <w:lang w:val="ro-RO"/>
        </w:rPr>
        <w:t>C</w:t>
      </w:r>
      <w:r w:rsidR="008D354D" w:rsidRPr="009639B8">
        <w:rPr>
          <w:rFonts w:ascii="Times New Roman" w:hAnsi="Times New Roman" w:cs="Times New Roman"/>
          <w:b/>
          <w:bCs/>
          <w:sz w:val="28"/>
          <w:szCs w:val="28"/>
          <w:lang w:val="ro-RO"/>
        </w:rPr>
        <w:t>apitolul</w:t>
      </w:r>
      <w:r w:rsidRPr="009639B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IV </w:t>
      </w:r>
      <w:r w:rsidR="008D354D" w:rsidRPr="009639B8">
        <w:rPr>
          <w:rFonts w:ascii="Times New Roman" w:hAnsi="Times New Roman" w:cs="Times New Roman"/>
          <w:b/>
          <w:bCs/>
          <w:sz w:val="28"/>
          <w:szCs w:val="28"/>
          <w:lang w:val="ro-RO"/>
        </w:rPr>
        <w:t>Exercitarea atribuțiilor consiliului de administrație</w:t>
      </w:r>
    </w:p>
    <w:p w14:paraId="616F66E3" w14:textId="77777777" w:rsidR="008D354D" w:rsidRPr="009639B8" w:rsidRDefault="008D354D" w:rsidP="008D354D">
      <w:pPr>
        <w:pStyle w:val="Body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55F8487B" w14:textId="7E8CCFAE" w:rsidR="008D354D" w:rsidRPr="009639B8" w:rsidRDefault="00872074" w:rsidP="008D354D">
      <w:pPr>
        <w:pStyle w:val="Body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639B8">
        <w:rPr>
          <w:rFonts w:ascii="Times New Roman" w:hAnsi="Times New Roman" w:cs="Times New Roman"/>
          <w:b/>
          <w:bCs/>
          <w:sz w:val="28"/>
          <w:szCs w:val="28"/>
          <w:lang w:val="ro-RO"/>
        </w:rPr>
        <w:t>Art.</w:t>
      </w:r>
      <w:r w:rsidR="00424FB6" w:rsidRPr="009639B8">
        <w:rPr>
          <w:rFonts w:ascii="Times New Roman" w:hAnsi="Times New Roman" w:cs="Times New Roman"/>
          <w:b/>
          <w:bCs/>
          <w:sz w:val="28"/>
          <w:szCs w:val="28"/>
          <w:lang w:val="ro-RO"/>
        </w:rPr>
        <w:t>7</w:t>
      </w:r>
      <w:r w:rsidR="008D354D" w:rsidRPr="009639B8">
        <w:rPr>
          <w:rFonts w:ascii="Times New Roman" w:hAnsi="Times New Roman" w:cs="Times New Roman"/>
          <w:b/>
          <w:bCs/>
          <w:sz w:val="28"/>
          <w:szCs w:val="28"/>
          <w:lang w:val="ro-RO"/>
        </w:rPr>
        <w:t>.</w:t>
      </w:r>
      <w:r w:rsidR="00424FB6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(1)</w:t>
      </w:r>
      <w:r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Consiliul de </w:t>
      </w:r>
      <w:r w:rsidR="008D354D" w:rsidRPr="009639B8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dministrație are rolul de a dezbate </w:t>
      </w:r>
      <w:proofErr w:type="spellStart"/>
      <w:r w:rsidR="008D354D" w:rsidRPr="009639B8">
        <w:rPr>
          <w:rFonts w:ascii="Times New Roman" w:hAnsi="Times New Roman" w:cs="Times New Roman"/>
          <w:sz w:val="28"/>
          <w:szCs w:val="28"/>
          <w:lang w:val="ro-RO"/>
        </w:rPr>
        <w:t>ş</w:t>
      </w:r>
      <w:r w:rsidRPr="009639B8">
        <w:rPr>
          <w:rFonts w:ascii="Times New Roman" w:hAnsi="Times New Roman" w:cs="Times New Roman"/>
          <w:sz w:val="28"/>
          <w:szCs w:val="28"/>
          <w:lang w:val="ro-RO"/>
        </w:rPr>
        <w:t>i</w:t>
      </w:r>
      <w:proofErr w:type="spellEnd"/>
      <w:r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aproba principalele probleme</w:t>
      </w:r>
      <w:r w:rsidR="008D354D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de strategie, de organizare </w:t>
      </w:r>
      <w:proofErr w:type="spellStart"/>
      <w:r w:rsidR="008D354D" w:rsidRPr="009639B8">
        <w:rPr>
          <w:rFonts w:ascii="Times New Roman" w:hAnsi="Times New Roman" w:cs="Times New Roman"/>
          <w:sz w:val="28"/>
          <w:szCs w:val="28"/>
          <w:lang w:val="ro-RO"/>
        </w:rPr>
        <w:t>ş</w:t>
      </w:r>
      <w:r w:rsidRPr="009639B8">
        <w:rPr>
          <w:rFonts w:ascii="Times New Roman" w:hAnsi="Times New Roman" w:cs="Times New Roman"/>
          <w:sz w:val="28"/>
          <w:szCs w:val="28"/>
          <w:lang w:val="ro-RO"/>
        </w:rPr>
        <w:t>i</w:t>
      </w:r>
      <w:proofErr w:type="spellEnd"/>
      <w:r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funcționare a </w:t>
      </w:r>
      <w:r w:rsidR="008D354D" w:rsidRPr="009639B8">
        <w:rPr>
          <w:rFonts w:ascii="Times New Roman" w:hAnsi="Times New Roman" w:cs="Times New Roman"/>
          <w:sz w:val="28"/>
          <w:szCs w:val="28"/>
          <w:lang w:val="ro-RO"/>
        </w:rPr>
        <w:t>Muzeului</w:t>
      </w:r>
      <w:r w:rsidR="008D354D" w:rsidRPr="009639B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„Arta Lemnului”.</w:t>
      </w:r>
    </w:p>
    <w:p w14:paraId="774244A1" w14:textId="77777777" w:rsidR="008D354D" w:rsidRPr="009639B8" w:rsidRDefault="00424FB6" w:rsidP="008D354D">
      <w:pPr>
        <w:pStyle w:val="Body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639B8">
        <w:rPr>
          <w:rFonts w:ascii="Times New Roman" w:hAnsi="Times New Roman" w:cs="Times New Roman"/>
          <w:sz w:val="28"/>
          <w:szCs w:val="28"/>
          <w:lang w:val="ro-RO"/>
        </w:rPr>
        <w:lastRenderedPageBreak/>
        <w:t>(2)</w:t>
      </w:r>
      <w:r w:rsidR="00872074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Consiliul de </w:t>
      </w:r>
      <w:r w:rsidR="008D354D" w:rsidRPr="009639B8"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872074" w:rsidRPr="009639B8">
        <w:rPr>
          <w:rFonts w:ascii="Times New Roman" w:hAnsi="Times New Roman" w:cs="Times New Roman"/>
          <w:sz w:val="28"/>
          <w:szCs w:val="28"/>
          <w:lang w:val="ro-RO"/>
        </w:rPr>
        <w:t>dministrație are următoarele atribuții:</w:t>
      </w:r>
    </w:p>
    <w:p w14:paraId="7300542B" w14:textId="61E9546A" w:rsidR="00943A8A" w:rsidRPr="009639B8" w:rsidRDefault="008D354D" w:rsidP="008D354D">
      <w:pPr>
        <w:pStyle w:val="Body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a) </w:t>
      </w:r>
      <w:r w:rsidR="00872074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avizează proiectul bugetului de venituri </w:t>
      </w:r>
      <w:proofErr w:type="spellStart"/>
      <w:r w:rsidR="00872074" w:rsidRPr="009639B8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="00872074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cheltuieli, în vederea aprobării </w:t>
      </w:r>
      <w:r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acestuia </w:t>
      </w:r>
      <w:r w:rsidR="00872074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de către Consiliul Local al municipiului Câmpulung Moldovenesc; după aprobare avizează defalcarea acestuia pe </w:t>
      </w:r>
      <w:proofErr w:type="spellStart"/>
      <w:r w:rsidR="00872074" w:rsidRPr="009639B8">
        <w:rPr>
          <w:rFonts w:ascii="Times New Roman" w:hAnsi="Times New Roman" w:cs="Times New Roman"/>
          <w:sz w:val="28"/>
          <w:szCs w:val="28"/>
          <w:lang w:val="ro-RO"/>
        </w:rPr>
        <w:t>activităţi</w:t>
      </w:r>
      <w:proofErr w:type="spellEnd"/>
      <w:r w:rsidR="00872074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specifice; </w:t>
      </w:r>
    </w:p>
    <w:p w14:paraId="6EA9E0D7" w14:textId="3CC74A62" w:rsidR="00943A8A" w:rsidRPr="009639B8" w:rsidRDefault="008D354D" w:rsidP="008D354D">
      <w:pPr>
        <w:pStyle w:val="Default"/>
        <w:tabs>
          <w:tab w:val="left" w:pos="360"/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39B8">
        <w:rPr>
          <w:rFonts w:ascii="Times New Roman" w:hAnsi="Times New Roman" w:cs="Times New Roman"/>
          <w:sz w:val="28"/>
          <w:szCs w:val="28"/>
        </w:rPr>
        <w:tab/>
      </w:r>
      <w:r w:rsidRPr="009639B8">
        <w:rPr>
          <w:rFonts w:ascii="Times New Roman" w:hAnsi="Times New Roman" w:cs="Times New Roman"/>
          <w:sz w:val="28"/>
          <w:szCs w:val="28"/>
        </w:rPr>
        <w:tab/>
        <w:t xml:space="preserve">b) </w:t>
      </w:r>
      <w:r w:rsidR="00872074" w:rsidRPr="009639B8">
        <w:rPr>
          <w:rFonts w:ascii="Times New Roman" w:hAnsi="Times New Roman" w:cs="Times New Roman"/>
          <w:sz w:val="28"/>
          <w:szCs w:val="28"/>
        </w:rPr>
        <w:t xml:space="preserve">dezbate </w:t>
      </w:r>
      <w:proofErr w:type="spellStart"/>
      <w:r w:rsidR="00872074" w:rsidRPr="009639B8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872074" w:rsidRPr="009639B8">
        <w:rPr>
          <w:rFonts w:ascii="Times New Roman" w:hAnsi="Times New Roman" w:cs="Times New Roman"/>
          <w:sz w:val="28"/>
          <w:szCs w:val="28"/>
        </w:rPr>
        <w:t xml:space="preserve"> avizează Planul anual de activitate </w:t>
      </w:r>
      <w:proofErr w:type="spellStart"/>
      <w:r w:rsidR="00872074" w:rsidRPr="009639B8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872074" w:rsidRPr="009639B8">
        <w:rPr>
          <w:rFonts w:ascii="Times New Roman" w:hAnsi="Times New Roman" w:cs="Times New Roman"/>
          <w:sz w:val="28"/>
          <w:szCs w:val="28"/>
        </w:rPr>
        <w:t xml:space="preserve"> Raportul anual de activitate al Muzeului</w:t>
      </w:r>
      <w:r w:rsidRPr="009639B8">
        <w:rPr>
          <w:rFonts w:ascii="Times New Roman" w:hAnsi="Times New Roman" w:cs="Times New Roman"/>
          <w:sz w:val="28"/>
          <w:szCs w:val="28"/>
        </w:rPr>
        <w:t xml:space="preserve"> </w:t>
      </w:r>
      <w:r w:rsidRPr="009639B8">
        <w:rPr>
          <w:rFonts w:ascii="Times New Roman" w:eastAsia="Times New Roman" w:hAnsi="Times New Roman" w:cs="Times New Roman"/>
          <w:sz w:val="28"/>
          <w:szCs w:val="28"/>
        </w:rPr>
        <w:t>„Arta Lemnului”</w:t>
      </w:r>
      <w:r w:rsidRPr="009639B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623959D" w14:textId="61A559AB" w:rsidR="00943A8A" w:rsidRPr="009639B8" w:rsidRDefault="008D354D" w:rsidP="008D354D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39B8">
        <w:rPr>
          <w:rFonts w:ascii="Times New Roman" w:hAnsi="Times New Roman" w:cs="Times New Roman"/>
          <w:sz w:val="28"/>
          <w:szCs w:val="28"/>
        </w:rPr>
        <w:tab/>
        <w:t xml:space="preserve">c) </w:t>
      </w:r>
      <w:r w:rsidR="00872074" w:rsidRPr="009639B8">
        <w:rPr>
          <w:rFonts w:ascii="Times New Roman" w:hAnsi="Times New Roman" w:cs="Times New Roman"/>
          <w:sz w:val="28"/>
          <w:szCs w:val="28"/>
        </w:rPr>
        <w:t xml:space="preserve">analizează și avizează proiectul Regulamentului de organizare </w:t>
      </w:r>
      <w:proofErr w:type="spellStart"/>
      <w:r w:rsidR="00872074" w:rsidRPr="009639B8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872074" w:rsidRPr="00963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2074" w:rsidRPr="009639B8">
        <w:rPr>
          <w:rFonts w:ascii="Times New Roman" w:hAnsi="Times New Roman" w:cs="Times New Roman"/>
          <w:sz w:val="28"/>
          <w:szCs w:val="28"/>
        </w:rPr>
        <w:t>funcţionare</w:t>
      </w:r>
      <w:proofErr w:type="spellEnd"/>
      <w:r w:rsidR="00872074" w:rsidRPr="009639B8">
        <w:rPr>
          <w:rFonts w:ascii="Times New Roman" w:hAnsi="Times New Roman" w:cs="Times New Roman"/>
          <w:sz w:val="28"/>
          <w:szCs w:val="28"/>
        </w:rPr>
        <w:t xml:space="preserve"> al Muzeului, statul de </w:t>
      </w:r>
      <w:proofErr w:type="spellStart"/>
      <w:r w:rsidR="00872074" w:rsidRPr="009639B8">
        <w:rPr>
          <w:rFonts w:ascii="Times New Roman" w:hAnsi="Times New Roman" w:cs="Times New Roman"/>
          <w:sz w:val="28"/>
          <w:szCs w:val="28"/>
        </w:rPr>
        <w:t>funcţii</w:t>
      </w:r>
      <w:proofErr w:type="spellEnd"/>
      <w:r w:rsidR="00872074" w:rsidRPr="00963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31F0" w:rsidRPr="009639B8">
        <w:rPr>
          <w:rFonts w:ascii="Times New Roman" w:hAnsi="Times New Roman" w:cs="Times New Roman"/>
          <w:sz w:val="28"/>
          <w:szCs w:val="28"/>
        </w:rPr>
        <w:t>ş</w:t>
      </w:r>
      <w:r w:rsidR="00872074" w:rsidRPr="009639B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872074" w:rsidRPr="009639B8">
        <w:rPr>
          <w:rFonts w:ascii="Times New Roman" w:hAnsi="Times New Roman" w:cs="Times New Roman"/>
          <w:sz w:val="28"/>
          <w:szCs w:val="28"/>
        </w:rPr>
        <w:t xml:space="preserve"> organigram</w:t>
      </w:r>
      <w:r w:rsidR="002131F0" w:rsidRPr="009639B8">
        <w:rPr>
          <w:rFonts w:ascii="Times New Roman" w:hAnsi="Times New Roman" w:cs="Times New Roman"/>
          <w:sz w:val="28"/>
          <w:szCs w:val="28"/>
        </w:rPr>
        <w:t>a</w:t>
      </w:r>
      <w:r w:rsidR="00872074" w:rsidRPr="009639B8">
        <w:rPr>
          <w:rFonts w:ascii="Times New Roman" w:hAnsi="Times New Roman" w:cs="Times New Roman"/>
          <w:sz w:val="28"/>
          <w:szCs w:val="28"/>
        </w:rPr>
        <w:t xml:space="preserve"> în vederea aprobării de către Consiliului Local al municipiului Câmpulung Moldovenesc, potrivit legii;</w:t>
      </w:r>
    </w:p>
    <w:p w14:paraId="1E2F651B" w14:textId="5260656D" w:rsidR="00943A8A" w:rsidRPr="009639B8" w:rsidRDefault="002131F0" w:rsidP="002131F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39B8">
        <w:rPr>
          <w:rFonts w:ascii="Times New Roman" w:hAnsi="Times New Roman" w:cs="Times New Roman"/>
          <w:sz w:val="28"/>
          <w:szCs w:val="28"/>
        </w:rPr>
        <w:tab/>
        <w:t xml:space="preserve">d) </w:t>
      </w:r>
      <w:r w:rsidR="00872074" w:rsidRPr="009639B8">
        <w:rPr>
          <w:rFonts w:ascii="Times New Roman" w:hAnsi="Times New Roman" w:cs="Times New Roman"/>
          <w:sz w:val="28"/>
          <w:szCs w:val="28"/>
        </w:rPr>
        <w:t xml:space="preserve">analizează stadiul de realizare a lucrărilor majore întreprinse în cadrul Muzeului </w:t>
      </w:r>
      <w:proofErr w:type="spellStart"/>
      <w:r w:rsidR="00872074" w:rsidRPr="009639B8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872074" w:rsidRPr="009639B8">
        <w:rPr>
          <w:rFonts w:ascii="Times New Roman" w:hAnsi="Times New Roman" w:cs="Times New Roman"/>
          <w:sz w:val="28"/>
          <w:szCs w:val="28"/>
        </w:rPr>
        <w:t xml:space="preserve"> propune măsuri în </w:t>
      </w:r>
      <w:proofErr w:type="spellStart"/>
      <w:r w:rsidR="00872074" w:rsidRPr="009639B8">
        <w:rPr>
          <w:rFonts w:ascii="Times New Roman" w:hAnsi="Times New Roman" w:cs="Times New Roman"/>
          <w:sz w:val="28"/>
          <w:szCs w:val="28"/>
        </w:rPr>
        <w:t>consecinţă</w:t>
      </w:r>
      <w:proofErr w:type="spellEnd"/>
      <w:r w:rsidR="00872074" w:rsidRPr="009639B8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B4671B6" w14:textId="7DAD8AF5" w:rsidR="00943A8A" w:rsidRPr="009639B8" w:rsidRDefault="002131F0" w:rsidP="002131F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39B8">
        <w:rPr>
          <w:rFonts w:ascii="Times New Roman" w:hAnsi="Times New Roman" w:cs="Times New Roman"/>
          <w:sz w:val="28"/>
          <w:szCs w:val="28"/>
        </w:rPr>
        <w:tab/>
        <w:t xml:space="preserve">e) </w:t>
      </w:r>
      <w:r w:rsidR="00872074" w:rsidRPr="009639B8">
        <w:rPr>
          <w:rFonts w:ascii="Times New Roman" w:hAnsi="Times New Roman" w:cs="Times New Roman"/>
          <w:sz w:val="28"/>
          <w:szCs w:val="28"/>
        </w:rPr>
        <w:t xml:space="preserve">analizează </w:t>
      </w:r>
      <w:proofErr w:type="spellStart"/>
      <w:r w:rsidR="00872074" w:rsidRPr="009639B8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872074" w:rsidRPr="009639B8">
        <w:rPr>
          <w:rFonts w:ascii="Times New Roman" w:hAnsi="Times New Roman" w:cs="Times New Roman"/>
          <w:sz w:val="28"/>
          <w:szCs w:val="28"/>
        </w:rPr>
        <w:t xml:space="preserve"> avizează măsurile de formare </w:t>
      </w:r>
      <w:proofErr w:type="spellStart"/>
      <w:r w:rsidR="00872074" w:rsidRPr="009639B8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872074" w:rsidRPr="009639B8">
        <w:rPr>
          <w:rFonts w:ascii="Times New Roman" w:hAnsi="Times New Roman" w:cs="Times New Roman"/>
          <w:sz w:val="28"/>
          <w:szCs w:val="28"/>
        </w:rPr>
        <w:t xml:space="preserve"> specializare a personalului; </w:t>
      </w:r>
    </w:p>
    <w:p w14:paraId="33B83049" w14:textId="55503E39" w:rsidR="00F42E20" w:rsidRPr="009639B8" w:rsidRDefault="002131F0" w:rsidP="002131F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39B8">
        <w:rPr>
          <w:rFonts w:ascii="Times New Roman" w:hAnsi="Times New Roman" w:cs="Times New Roman"/>
          <w:sz w:val="28"/>
          <w:szCs w:val="28"/>
        </w:rPr>
        <w:tab/>
        <w:t xml:space="preserve">f) </w:t>
      </w:r>
      <w:r w:rsidR="00F42E20" w:rsidRPr="009639B8">
        <w:rPr>
          <w:rFonts w:ascii="Times New Roman" w:hAnsi="Times New Roman" w:cs="Times New Roman"/>
          <w:sz w:val="28"/>
          <w:szCs w:val="28"/>
        </w:rPr>
        <w:t xml:space="preserve">avizează proiectul programului de investiții </w:t>
      </w:r>
      <w:proofErr w:type="spellStart"/>
      <w:r w:rsidRPr="009639B8">
        <w:rPr>
          <w:rFonts w:ascii="Times New Roman" w:hAnsi="Times New Roman" w:cs="Times New Roman"/>
          <w:sz w:val="28"/>
          <w:szCs w:val="28"/>
        </w:rPr>
        <w:t>ş</w:t>
      </w:r>
      <w:r w:rsidR="00F42E20" w:rsidRPr="009639B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F42E20" w:rsidRPr="009639B8">
        <w:rPr>
          <w:rFonts w:ascii="Times New Roman" w:hAnsi="Times New Roman" w:cs="Times New Roman"/>
          <w:sz w:val="28"/>
          <w:szCs w:val="28"/>
        </w:rPr>
        <w:t xml:space="preserve"> reparații capitale;</w:t>
      </w:r>
    </w:p>
    <w:p w14:paraId="23B9771D" w14:textId="70F4038A" w:rsidR="00943A8A" w:rsidRPr="009639B8" w:rsidRDefault="002131F0" w:rsidP="002131F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39B8">
        <w:rPr>
          <w:rFonts w:ascii="Times New Roman" w:hAnsi="Times New Roman" w:cs="Times New Roman"/>
          <w:sz w:val="28"/>
          <w:szCs w:val="28"/>
        </w:rPr>
        <w:tab/>
        <w:t xml:space="preserve">g) </w:t>
      </w:r>
      <w:r w:rsidR="00872074" w:rsidRPr="009639B8">
        <w:rPr>
          <w:rFonts w:ascii="Times New Roman" w:hAnsi="Times New Roman" w:cs="Times New Roman"/>
          <w:sz w:val="28"/>
          <w:szCs w:val="28"/>
        </w:rPr>
        <w:t xml:space="preserve">analizează modul de îndeplinire a planului de </w:t>
      </w:r>
      <w:proofErr w:type="spellStart"/>
      <w:r w:rsidR="00872074" w:rsidRPr="009639B8">
        <w:rPr>
          <w:rFonts w:ascii="Times New Roman" w:hAnsi="Times New Roman" w:cs="Times New Roman"/>
          <w:sz w:val="28"/>
          <w:szCs w:val="28"/>
        </w:rPr>
        <w:t>investiţii</w:t>
      </w:r>
      <w:proofErr w:type="spellEnd"/>
      <w:r w:rsidR="00872074" w:rsidRPr="009639B8">
        <w:rPr>
          <w:rFonts w:ascii="Times New Roman" w:hAnsi="Times New Roman" w:cs="Times New Roman"/>
          <w:sz w:val="28"/>
          <w:szCs w:val="28"/>
        </w:rPr>
        <w:t xml:space="preserve">, a planului de dotări generale </w:t>
      </w:r>
      <w:proofErr w:type="spellStart"/>
      <w:r w:rsidR="00872074" w:rsidRPr="009639B8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872074" w:rsidRPr="009639B8">
        <w:rPr>
          <w:rFonts w:ascii="Times New Roman" w:hAnsi="Times New Roman" w:cs="Times New Roman"/>
          <w:sz w:val="28"/>
          <w:szCs w:val="28"/>
        </w:rPr>
        <w:t xml:space="preserve"> a celui de </w:t>
      </w:r>
      <w:proofErr w:type="spellStart"/>
      <w:r w:rsidR="00872074" w:rsidRPr="009639B8">
        <w:rPr>
          <w:rFonts w:ascii="Times New Roman" w:hAnsi="Times New Roman" w:cs="Times New Roman"/>
          <w:sz w:val="28"/>
          <w:szCs w:val="28"/>
        </w:rPr>
        <w:t>reparaţii</w:t>
      </w:r>
      <w:proofErr w:type="spellEnd"/>
      <w:r w:rsidR="00872074" w:rsidRPr="009639B8">
        <w:rPr>
          <w:rFonts w:ascii="Times New Roman" w:hAnsi="Times New Roman" w:cs="Times New Roman"/>
          <w:sz w:val="28"/>
          <w:szCs w:val="28"/>
        </w:rPr>
        <w:t xml:space="preserve"> </w:t>
      </w:r>
      <w:r w:rsidR="001C153D" w:rsidRPr="009639B8">
        <w:rPr>
          <w:rFonts w:ascii="Times New Roman" w:hAnsi="Times New Roman" w:cs="Times New Roman"/>
          <w:sz w:val="28"/>
          <w:szCs w:val="28"/>
        </w:rPr>
        <w:t xml:space="preserve">curente </w:t>
      </w:r>
      <w:proofErr w:type="spellStart"/>
      <w:r w:rsidRPr="009639B8">
        <w:rPr>
          <w:rFonts w:ascii="Times New Roman" w:hAnsi="Times New Roman" w:cs="Times New Roman"/>
          <w:sz w:val="28"/>
          <w:szCs w:val="28"/>
        </w:rPr>
        <w:t>ş</w:t>
      </w:r>
      <w:r w:rsidR="001C153D" w:rsidRPr="009639B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1C153D" w:rsidRPr="009639B8">
        <w:rPr>
          <w:rFonts w:ascii="Times New Roman" w:hAnsi="Times New Roman" w:cs="Times New Roman"/>
          <w:sz w:val="28"/>
          <w:szCs w:val="28"/>
        </w:rPr>
        <w:t xml:space="preserve"> </w:t>
      </w:r>
      <w:r w:rsidR="00872074" w:rsidRPr="009639B8">
        <w:rPr>
          <w:rFonts w:ascii="Times New Roman" w:hAnsi="Times New Roman" w:cs="Times New Roman"/>
          <w:sz w:val="28"/>
          <w:szCs w:val="28"/>
        </w:rPr>
        <w:t xml:space="preserve">capitale, de </w:t>
      </w:r>
      <w:proofErr w:type="spellStart"/>
      <w:r w:rsidR="00872074" w:rsidRPr="009639B8">
        <w:rPr>
          <w:rFonts w:ascii="Times New Roman" w:hAnsi="Times New Roman" w:cs="Times New Roman"/>
          <w:sz w:val="28"/>
          <w:szCs w:val="28"/>
        </w:rPr>
        <w:t>execuţie</w:t>
      </w:r>
      <w:proofErr w:type="spellEnd"/>
      <w:r w:rsidR="00872074" w:rsidRPr="009639B8">
        <w:rPr>
          <w:rFonts w:ascii="Times New Roman" w:hAnsi="Times New Roman" w:cs="Times New Roman"/>
          <w:sz w:val="28"/>
          <w:szCs w:val="28"/>
        </w:rPr>
        <w:t xml:space="preserve"> a bugetului; </w:t>
      </w:r>
    </w:p>
    <w:p w14:paraId="1D1B68E2" w14:textId="45AE8CBB" w:rsidR="00943A8A" w:rsidRPr="009639B8" w:rsidRDefault="002131F0" w:rsidP="002131F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39B8">
        <w:rPr>
          <w:rFonts w:ascii="Times New Roman" w:hAnsi="Times New Roman" w:cs="Times New Roman"/>
          <w:sz w:val="28"/>
          <w:szCs w:val="28"/>
        </w:rPr>
        <w:tab/>
        <w:t xml:space="preserve">h) </w:t>
      </w:r>
      <w:r w:rsidR="00872074" w:rsidRPr="009639B8">
        <w:rPr>
          <w:rFonts w:ascii="Times New Roman" w:hAnsi="Times New Roman" w:cs="Times New Roman"/>
          <w:sz w:val="28"/>
          <w:szCs w:val="28"/>
        </w:rPr>
        <w:t xml:space="preserve">analizează </w:t>
      </w:r>
      <w:proofErr w:type="spellStart"/>
      <w:r w:rsidRPr="009639B8">
        <w:rPr>
          <w:rFonts w:ascii="Times New Roman" w:hAnsi="Times New Roman" w:cs="Times New Roman"/>
          <w:sz w:val="28"/>
          <w:szCs w:val="28"/>
        </w:rPr>
        <w:t>ş</w:t>
      </w:r>
      <w:r w:rsidR="00872074" w:rsidRPr="009639B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872074" w:rsidRPr="009639B8">
        <w:rPr>
          <w:rFonts w:ascii="Times New Roman" w:hAnsi="Times New Roman" w:cs="Times New Roman"/>
          <w:sz w:val="28"/>
          <w:szCs w:val="28"/>
        </w:rPr>
        <w:t xml:space="preserve"> avizează planul de pază, planul de </w:t>
      </w:r>
      <w:proofErr w:type="spellStart"/>
      <w:r w:rsidR="00872074" w:rsidRPr="009639B8">
        <w:rPr>
          <w:rFonts w:ascii="Times New Roman" w:hAnsi="Times New Roman" w:cs="Times New Roman"/>
          <w:sz w:val="28"/>
          <w:szCs w:val="28"/>
        </w:rPr>
        <w:t>protecţie</w:t>
      </w:r>
      <w:proofErr w:type="spellEnd"/>
      <w:r w:rsidR="00872074" w:rsidRPr="009639B8">
        <w:rPr>
          <w:rFonts w:ascii="Times New Roman" w:hAnsi="Times New Roman" w:cs="Times New Roman"/>
          <w:sz w:val="28"/>
          <w:szCs w:val="28"/>
        </w:rPr>
        <w:t xml:space="preserve"> împotriva incendiilor </w:t>
      </w:r>
      <w:proofErr w:type="spellStart"/>
      <w:r w:rsidR="00872074" w:rsidRPr="009639B8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872074" w:rsidRPr="009639B8">
        <w:rPr>
          <w:rFonts w:ascii="Times New Roman" w:hAnsi="Times New Roman" w:cs="Times New Roman"/>
          <w:sz w:val="28"/>
          <w:szCs w:val="28"/>
        </w:rPr>
        <w:t xml:space="preserve"> alte documente organizatorice specifice </w:t>
      </w:r>
      <w:proofErr w:type="spellStart"/>
      <w:r w:rsidR="00872074" w:rsidRPr="009639B8">
        <w:rPr>
          <w:rFonts w:ascii="Times New Roman" w:hAnsi="Times New Roman" w:cs="Times New Roman"/>
          <w:sz w:val="28"/>
          <w:szCs w:val="28"/>
        </w:rPr>
        <w:t>activităţii</w:t>
      </w:r>
      <w:proofErr w:type="spellEnd"/>
      <w:r w:rsidR="00872074" w:rsidRPr="009639B8">
        <w:rPr>
          <w:rFonts w:ascii="Times New Roman" w:hAnsi="Times New Roman" w:cs="Times New Roman"/>
          <w:sz w:val="28"/>
          <w:szCs w:val="28"/>
        </w:rPr>
        <w:t xml:space="preserve"> administrative a Muzeului; </w:t>
      </w:r>
    </w:p>
    <w:p w14:paraId="3F93554F" w14:textId="2CE2BFBE" w:rsidR="00943A8A" w:rsidRPr="009639B8" w:rsidRDefault="002131F0" w:rsidP="002131F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39B8">
        <w:rPr>
          <w:rFonts w:ascii="Times New Roman" w:hAnsi="Times New Roman" w:cs="Times New Roman"/>
          <w:sz w:val="28"/>
          <w:szCs w:val="28"/>
        </w:rPr>
        <w:tab/>
        <w:t xml:space="preserve">i) </w:t>
      </w:r>
      <w:r w:rsidR="00872074" w:rsidRPr="009639B8">
        <w:rPr>
          <w:rFonts w:ascii="Times New Roman" w:hAnsi="Times New Roman" w:cs="Times New Roman"/>
          <w:sz w:val="28"/>
          <w:szCs w:val="28"/>
        </w:rPr>
        <w:t xml:space="preserve">aprobă programele de activitate curentă </w:t>
      </w:r>
      <w:proofErr w:type="spellStart"/>
      <w:r w:rsidR="00872074" w:rsidRPr="009639B8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872074" w:rsidRPr="009639B8">
        <w:rPr>
          <w:rFonts w:ascii="Times New Roman" w:hAnsi="Times New Roman" w:cs="Times New Roman"/>
          <w:sz w:val="28"/>
          <w:szCs w:val="28"/>
        </w:rPr>
        <w:t xml:space="preserve"> de perspectivă, programele </w:t>
      </w:r>
      <w:proofErr w:type="spellStart"/>
      <w:r w:rsidR="00872074" w:rsidRPr="009639B8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872074" w:rsidRPr="009639B8">
        <w:rPr>
          <w:rFonts w:ascii="Times New Roman" w:hAnsi="Times New Roman" w:cs="Times New Roman"/>
          <w:sz w:val="28"/>
          <w:szCs w:val="28"/>
        </w:rPr>
        <w:t xml:space="preserve"> proiectele </w:t>
      </w:r>
      <w:proofErr w:type="spellStart"/>
      <w:r w:rsidR="00872074" w:rsidRPr="009639B8">
        <w:rPr>
          <w:rFonts w:ascii="Times New Roman" w:hAnsi="Times New Roman" w:cs="Times New Roman"/>
          <w:sz w:val="28"/>
          <w:szCs w:val="28"/>
        </w:rPr>
        <w:t>ştiinţifice</w:t>
      </w:r>
      <w:proofErr w:type="spellEnd"/>
      <w:r w:rsidR="00872074" w:rsidRPr="009639B8">
        <w:rPr>
          <w:rFonts w:ascii="Times New Roman" w:hAnsi="Times New Roman" w:cs="Times New Roman"/>
          <w:sz w:val="28"/>
          <w:szCs w:val="28"/>
        </w:rPr>
        <w:t xml:space="preserve">, muzeale, educative </w:t>
      </w:r>
      <w:proofErr w:type="spellStart"/>
      <w:r w:rsidR="00872074" w:rsidRPr="009639B8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872074" w:rsidRPr="009639B8">
        <w:rPr>
          <w:rFonts w:ascii="Times New Roman" w:hAnsi="Times New Roman" w:cs="Times New Roman"/>
          <w:sz w:val="28"/>
          <w:szCs w:val="28"/>
        </w:rPr>
        <w:t xml:space="preserve"> culturale ale Muzeului;</w:t>
      </w:r>
    </w:p>
    <w:p w14:paraId="123C7BD0" w14:textId="5F92C4A0" w:rsidR="00943A8A" w:rsidRPr="009639B8" w:rsidRDefault="002131F0" w:rsidP="002131F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39B8">
        <w:rPr>
          <w:rFonts w:ascii="Times New Roman" w:hAnsi="Times New Roman" w:cs="Times New Roman"/>
          <w:sz w:val="28"/>
          <w:szCs w:val="28"/>
        </w:rPr>
        <w:tab/>
        <w:t xml:space="preserve">j) </w:t>
      </w:r>
      <w:proofErr w:type="spellStart"/>
      <w:r w:rsidR="00872074" w:rsidRPr="009639B8">
        <w:rPr>
          <w:rFonts w:ascii="Times New Roman" w:hAnsi="Times New Roman" w:cs="Times New Roman"/>
          <w:sz w:val="28"/>
          <w:szCs w:val="28"/>
        </w:rPr>
        <w:t>stabileşte</w:t>
      </w:r>
      <w:proofErr w:type="spellEnd"/>
      <w:r w:rsidR="00872074" w:rsidRPr="009639B8">
        <w:rPr>
          <w:rFonts w:ascii="Times New Roman" w:hAnsi="Times New Roman" w:cs="Times New Roman"/>
          <w:sz w:val="28"/>
          <w:szCs w:val="28"/>
        </w:rPr>
        <w:t xml:space="preserve"> planurile de management </w:t>
      </w:r>
      <w:proofErr w:type="spellStart"/>
      <w:r w:rsidR="00872074" w:rsidRPr="009639B8">
        <w:rPr>
          <w:rFonts w:ascii="Times New Roman" w:hAnsi="Times New Roman" w:cs="Times New Roman"/>
          <w:sz w:val="28"/>
          <w:szCs w:val="28"/>
        </w:rPr>
        <w:t>conţinând</w:t>
      </w:r>
      <w:proofErr w:type="spellEnd"/>
      <w:r w:rsidR="00872074" w:rsidRPr="009639B8">
        <w:rPr>
          <w:rFonts w:ascii="Times New Roman" w:hAnsi="Times New Roman" w:cs="Times New Roman"/>
          <w:sz w:val="28"/>
          <w:szCs w:val="28"/>
        </w:rPr>
        <w:t xml:space="preserve"> strategiile </w:t>
      </w:r>
      <w:proofErr w:type="spellStart"/>
      <w:r w:rsidR="00872074" w:rsidRPr="009639B8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872074" w:rsidRPr="009639B8">
        <w:rPr>
          <w:rFonts w:ascii="Times New Roman" w:hAnsi="Times New Roman" w:cs="Times New Roman"/>
          <w:sz w:val="28"/>
          <w:szCs w:val="28"/>
        </w:rPr>
        <w:t xml:space="preserve"> măsurile necesare pentru</w:t>
      </w:r>
      <w:r w:rsidRPr="009639B8">
        <w:rPr>
          <w:rFonts w:ascii="Times New Roman" w:hAnsi="Times New Roman" w:cs="Times New Roman"/>
          <w:sz w:val="28"/>
          <w:szCs w:val="28"/>
        </w:rPr>
        <w:t xml:space="preserve"> </w:t>
      </w:r>
      <w:r w:rsidR="00872074" w:rsidRPr="009639B8">
        <w:rPr>
          <w:rFonts w:ascii="Times New Roman" w:hAnsi="Times New Roman" w:cs="Times New Roman"/>
          <w:sz w:val="28"/>
          <w:szCs w:val="28"/>
        </w:rPr>
        <w:t xml:space="preserve">punerea în practică a programelor </w:t>
      </w:r>
      <w:proofErr w:type="spellStart"/>
      <w:r w:rsidR="00872074" w:rsidRPr="009639B8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872074" w:rsidRPr="009639B8">
        <w:rPr>
          <w:rFonts w:ascii="Times New Roman" w:hAnsi="Times New Roman" w:cs="Times New Roman"/>
          <w:sz w:val="28"/>
          <w:szCs w:val="28"/>
        </w:rPr>
        <w:t xml:space="preserve"> proiectelor aferente</w:t>
      </w:r>
      <w:r w:rsidRPr="009639B8">
        <w:rPr>
          <w:rFonts w:ascii="Times New Roman" w:hAnsi="Times New Roman" w:cs="Times New Roman"/>
          <w:sz w:val="28"/>
          <w:szCs w:val="28"/>
        </w:rPr>
        <w:t xml:space="preserve"> acestora</w:t>
      </w:r>
      <w:r w:rsidR="00872074" w:rsidRPr="009639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72074" w:rsidRPr="009639B8">
        <w:rPr>
          <w:rFonts w:ascii="Times New Roman" w:hAnsi="Times New Roman" w:cs="Times New Roman"/>
          <w:sz w:val="28"/>
          <w:szCs w:val="28"/>
        </w:rPr>
        <w:t>responsabilităţile</w:t>
      </w:r>
      <w:proofErr w:type="spellEnd"/>
      <w:r w:rsidR="00872074" w:rsidRPr="009639B8">
        <w:rPr>
          <w:rFonts w:ascii="Times New Roman" w:hAnsi="Times New Roman" w:cs="Times New Roman"/>
          <w:sz w:val="28"/>
          <w:szCs w:val="28"/>
        </w:rPr>
        <w:t xml:space="preserve"> nominale, mijloacele </w:t>
      </w:r>
      <w:proofErr w:type="spellStart"/>
      <w:r w:rsidR="00872074" w:rsidRPr="009639B8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872074" w:rsidRPr="009639B8">
        <w:rPr>
          <w:rFonts w:ascii="Times New Roman" w:hAnsi="Times New Roman" w:cs="Times New Roman"/>
          <w:sz w:val="28"/>
          <w:szCs w:val="28"/>
        </w:rPr>
        <w:t xml:space="preserve"> termenele de aplicare;</w:t>
      </w:r>
    </w:p>
    <w:p w14:paraId="2C07A23A" w14:textId="58CDD0E6" w:rsidR="009A25EA" w:rsidRPr="009639B8" w:rsidRDefault="002131F0" w:rsidP="002131F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jc w:val="both"/>
        <w:rPr>
          <w:rFonts w:ascii="Times New Roman" w:hAnsi="Times New Roman" w:cs="Times New Roman"/>
          <w:sz w:val="28"/>
          <w:szCs w:val="28"/>
        </w:rPr>
      </w:pPr>
      <w:r w:rsidRPr="009639B8">
        <w:rPr>
          <w:rFonts w:ascii="Times New Roman" w:hAnsi="Times New Roman" w:cs="Times New Roman"/>
          <w:sz w:val="28"/>
          <w:szCs w:val="28"/>
        </w:rPr>
        <w:tab/>
        <w:t xml:space="preserve">k) </w:t>
      </w:r>
      <w:r w:rsidR="009123D7" w:rsidRPr="009639B8">
        <w:rPr>
          <w:rFonts w:ascii="Times New Roman" w:hAnsi="Times New Roman" w:cs="Times New Roman"/>
          <w:sz w:val="28"/>
          <w:szCs w:val="28"/>
        </w:rPr>
        <w:t>a</w:t>
      </w:r>
      <w:r w:rsidR="00872074" w:rsidRPr="009639B8">
        <w:rPr>
          <w:rFonts w:ascii="Times New Roman" w:hAnsi="Times New Roman" w:cs="Times New Roman"/>
          <w:sz w:val="28"/>
          <w:szCs w:val="28"/>
        </w:rPr>
        <w:t xml:space="preserve">probă normativele specifice </w:t>
      </w:r>
      <w:proofErr w:type="spellStart"/>
      <w:r w:rsidR="00872074" w:rsidRPr="009639B8">
        <w:rPr>
          <w:rFonts w:ascii="Times New Roman" w:hAnsi="Times New Roman" w:cs="Times New Roman"/>
          <w:sz w:val="28"/>
          <w:szCs w:val="28"/>
        </w:rPr>
        <w:t>activităţii</w:t>
      </w:r>
      <w:proofErr w:type="spellEnd"/>
      <w:r w:rsidR="00872074" w:rsidRPr="009639B8">
        <w:rPr>
          <w:rFonts w:ascii="Times New Roman" w:hAnsi="Times New Roman" w:cs="Times New Roman"/>
          <w:sz w:val="28"/>
          <w:szCs w:val="28"/>
        </w:rPr>
        <w:t xml:space="preserve"> Muzeului; </w:t>
      </w:r>
    </w:p>
    <w:p w14:paraId="32C741FB" w14:textId="532B8134" w:rsidR="009A25EA" w:rsidRPr="009639B8" w:rsidRDefault="002131F0" w:rsidP="002131F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jc w:val="both"/>
        <w:rPr>
          <w:rFonts w:ascii="Times New Roman" w:hAnsi="Times New Roman" w:cs="Times New Roman"/>
          <w:sz w:val="28"/>
          <w:szCs w:val="28"/>
        </w:rPr>
      </w:pPr>
      <w:r w:rsidRPr="009639B8">
        <w:rPr>
          <w:rFonts w:ascii="Times New Roman" w:hAnsi="Times New Roman" w:cs="Times New Roman"/>
          <w:sz w:val="28"/>
          <w:szCs w:val="28"/>
        </w:rPr>
        <w:tab/>
        <w:t xml:space="preserve">l) </w:t>
      </w:r>
      <w:r w:rsidR="009123D7" w:rsidRPr="009639B8">
        <w:rPr>
          <w:rFonts w:ascii="Times New Roman" w:hAnsi="Times New Roman" w:cs="Times New Roman"/>
          <w:sz w:val="28"/>
          <w:szCs w:val="28"/>
        </w:rPr>
        <w:t>avizează Regulamentul de ordine interioară, în vederea aprobării lui de către manager</w:t>
      </w:r>
      <w:r w:rsidRPr="009639B8">
        <w:rPr>
          <w:rFonts w:ascii="Times New Roman" w:hAnsi="Times New Roman" w:cs="Times New Roman"/>
          <w:sz w:val="28"/>
          <w:szCs w:val="28"/>
        </w:rPr>
        <w:t xml:space="preserve">ul </w:t>
      </w:r>
      <w:r w:rsidRPr="009639B8">
        <w:rPr>
          <w:rFonts w:ascii="Times New Roman" w:hAnsi="Times New Roman" w:cs="Times New Roman"/>
          <w:sz w:val="28"/>
          <w:szCs w:val="28"/>
        </w:rPr>
        <w:t xml:space="preserve">Muzeului </w:t>
      </w:r>
      <w:r w:rsidRPr="009639B8">
        <w:rPr>
          <w:rFonts w:ascii="Times New Roman" w:eastAsia="Times New Roman" w:hAnsi="Times New Roman" w:cs="Times New Roman"/>
          <w:sz w:val="28"/>
          <w:szCs w:val="28"/>
        </w:rPr>
        <w:t>„Arta Lemnului”</w:t>
      </w:r>
      <w:r w:rsidRPr="009639B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7CB2B9D" w14:textId="7D39B256" w:rsidR="00424FB6" w:rsidRPr="009639B8" w:rsidRDefault="002131F0" w:rsidP="002131F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jc w:val="both"/>
        <w:rPr>
          <w:rFonts w:ascii="Times New Roman" w:hAnsi="Times New Roman" w:cs="Times New Roman"/>
          <w:sz w:val="28"/>
          <w:szCs w:val="28"/>
        </w:rPr>
      </w:pPr>
      <w:r w:rsidRPr="009639B8">
        <w:rPr>
          <w:rFonts w:ascii="Times New Roman" w:hAnsi="Times New Roman" w:cs="Times New Roman"/>
          <w:sz w:val="28"/>
          <w:szCs w:val="28"/>
        </w:rPr>
        <w:tab/>
        <w:t xml:space="preserve">m) </w:t>
      </w:r>
      <w:r w:rsidR="009123D7" w:rsidRPr="009639B8">
        <w:rPr>
          <w:rFonts w:ascii="Times New Roman" w:hAnsi="Times New Roman" w:cs="Times New Roman"/>
          <w:sz w:val="28"/>
          <w:szCs w:val="28"/>
        </w:rPr>
        <w:t>aprobă orarul</w:t>
      </w:r>
      <w:r w:rsidRPr="00963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39B8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9639B8">
        <w:rPr>
          <w:rFonts w:ascii="Times New Roman" w:hAnsi="Times New Roman" w:cs="Times New Roman"/>
          <w:sz w:val="28"/>
          <w:szCs w:val="28"/>
        </w:rPr>
        <w:t xml:space="preserve"> adoptă</w:t>
      </w:r>
      <w:r w:rsidRPr="009639B8">
        <w:rPr>
          <w:rFonts w:ascii="Times New Roman" w:hAnsi="Times New Roman" w:cs="Times New Roman"/>
          <w:sz w:val="28"/>
          <w:szCs w:val="28"/>
        </w:rPr>
        <w:t xml:space="preserve"> măsurile necesare privind d</w:t>
      </w:r>
      <w:proofErr w:type="spellStart"/>
      <w:r w:rsidRPr="009639B8">
        <w:rPr>
          <w:rFonts w:ascii="Times New Roman" w:hAnsi="Times New Roman" w:cs="Times New Roman"/>
          <w:sz w:val="28"/>
          <w:szCs w:val="28"/>
        </w:rPr>
        <w:t>esfăşurarea</w:t>
      </w:r>
      <w:proofErr w:type="spellEnd"/>
      <w:r w:rsidRPr="00963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39B8">
        <w:rPr>
          <w:rFonts w:ascii="Times New Roman" w:hAnsi="Times New Roman" w:cs="Times New Roman"/>
          <w:sz w:val="28"/>
          <w:szCs w:val="28"/>
        </w:rPr>
        <w:t>activităţii</w:t>
      </w:r>
      <w:proofErr w:type="spellEnd"/>
      <w:r w:rsidRPr="009639B8">
        <w:rPr>
          <w:rFonts w:ascii="Times New Roman" w:hAnsi="Times New Roman" w:cs="Times New Roman"/>
          <w:sz w:val="28"/>
          <w:szCs w:val="28"/>
        </w:rPr>
        <w:t xml:space="preserve"> Muzeului</w:t>
      </w:r>
      <w:r w:rsidR="009123D7" w:rsidRPr="009639B8">
        <w:rPr>
          <w:rFonts w:ascii="Times New Roman" w:hAnsi="Times New Roman" w:cs="Times New Roman"/>
          <w:sz w:val="28"/>
          <w:szCs w:val="28"/>
        </w:rPr>
        <w:t>, potrivit legii.</w:t>
      </w:r>
    </w:p>
    <w:p w14:paraId="297B8342" w14:textId="77777777" w:rsidR="002131F0" w:rsidRPr="009639B8" w:rsidRDefault="002131F0" w:rsidP="002131F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jc w:val="both"/>
        <w:rPr>
          <w:rFonts w:ascii="Times New Roman" w:hAnsi="Times New Roman" w:cs="Times New Roman"/>
          <w:sz w:val="8"/>
          <w:szCs w:val="8"/>
        </w:rPr>
      </w:pPr>
    </w:p>
    <w:p w14:paraId="2C443EE5" w14:textId="78312E55" w:rsidR="00943A8A" w:rsidRPr="009639B8" w:rsidRDefault="00872074" w:rsidP="002131F0">
      <w:pPr>
        <w:pStyle w:val="Body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639B8">
        <w:rPr>
          <w:rFonts w:ascii="Times New Roman" w:hAnsi="Times New Roman" w:cs="Times New Roman"/>
          <w:b/>
          <w:bCs/>
          <w:sz w:val="28"/>
          <w:szCs w:val="28"/>
          <w:lang w:val="ro-RO"/>
        </w:rPr>
        <w:t>Art.</w:t>
      </w:r>
      <w:r w:rsidR="00424FB6" w:rsidRPr="009639B8">
        <w:rPr>
          <w:rFonts w:ascii="Times New Roman" w:hAnsi="Times New Roman" w:cs="Times New Roman"/>
          <w:b/>
          <w:bCs/>
          <w:sz w:val="28"/>
          <w:szCs w:val="28"/>
          <w:lang w:val="ro-RO"/>
        </w:rPr>
        <w:t>8</w:t>
      </w:r>
      <w:r w:rsidRPr="009639B8">
        <w:rPr>
          <w:rFonts w:ascii="Times New Roman" w:hAnsi="Times New Roman" w:cs="Times New Roman"/>
          <w:b/>
          <w:bCs/>
          <w:sz w:val="28"/>
          <w:szCs w:val="28"/>
          <w:lang w:val="ro-RO"/>
        </w:rPr>
        <w:t>.</w:t>
      </w:r>
      <w:r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Membrii Consiliului de </w:t>
      </w:r>
      <w:r w:rsidR="002131F0" w:rsidRPr="009639B8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dministrație nu beneficiază de indemnizație </w:t>
      </w:r>
      <w:r w:rsidR="002131F0" w:rsidRPr="009639B8">
        <w:rPr>
          <w:rFonts w:ascii="Times New Roman" w:hAnsi="Times New Roman" w:cs="Times New Roman"/>
          <w:sz w:val="28"/>
          <w:szCs w:val="28"/>
          <w:lang w:val="ro-RO"/>
        </w:rPr>
        <w:t>cu privire la</w:t>
      </w:r>
      <w:r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îndeplinirea mandatului.</w:t>
      </w:r>
    </w:p>
    <w:p w14:paraId="4E711110" w14:textId="77777777" w:rsidR="008D354D" w:rsidRPr="009639B8" w:rsidRDefault="008D354D" w:rsidP="005B0D97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3BB659E6" w14:textId="7EE841B9" w:rsidR="00120770" w:rsidRPr="009639B8" w:rsidRDefault="00872074" w:rsidP="00120770">
      <w:pPr>
        <w:pStyle w:val="Body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9639B8">
        <w:rPr>
          <w:rFonts w:ascii="Times New Roman" w:hAnsi="Times New Roman" w:cs="Times New Roman"/>
          <w:b/>
          <w:bCs/>
          <w:sz w:val="28"/>
          <w:szCs w:val="28"/>
          <w:lang w:val="ro-RO"/>
        </w:rPr>
        <w:t>C</w:t>
      </w:r>
      <w:r w:rsidR="002131F0" w:rsidRPr="009639B8">
        <w:rPr>
          <w:rFonts w:ascii="Times New Roman" w:hAnsi="Times New Roman" w:cs="Times New Roman"/>
          <w:b/>
          <w:bCs/>
          <w:sz w:val="28"/>
          <w:szCs w:val="28"/>
          <w:lang w:val="ro-RO"/>
        </w:rPr>
        <w:t>apitolul</w:t>
      </w:r>
      <w:r w:rsidRPr="009639B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V </w:t>
      </w:r>
      <w:r w:rsidR="002131F0" w:rsidRPr="009639B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120770" w:rsidRPr="009639B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Elaborarea </w:t>
      </w:r>
      <w:proofErr w:type="spellStart"/>
      <w:r w:rsidR="007A11B7" w:rsidRPr="009639B8">
        <w:rPr>
          <w:rFonts w:ascii="Times New Roman" w:hAnsi="Times New Roman" w:cs="Times New Roman"/>
          <w:b/>
          <w:bCs/>
          <w:sz w:val="28"/>
          <w:szCs w:val="28"/>
          <w:lang w:val="ro-RO"/>
        </w:rPr>
        <w:t>ş</w:t>
      </w:r>
      <w:r w:rsidR="00120770" w:rsidRPr="009639B8">
        <w:rPr>
          <w:rFonts w:ascii="Times New Roman" w:hAnsi="Times New Roman" w:cs="Times New Roman"/>
          <w:b/>
          <w:bCs/>
          <w:sz w:val="28"/>
          <w:szCs w:val="28"/>
          <w:lang w:val="ro-RO"/>
        </w:rPr>
        <w:t>i</w:t>
      </w:r>
      <w:proofErr w:type="spellEnd"/>
      <w:r w:rsidR="00120770" w:rsidRPr="009639B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organizarea </w:t>
      </w:r>
      <w:proofErr w:type="spellStart"/>
      <w:r w:rsidR="00120770" w:rsidRPr="009639B8">
        <w:rPr>
          <w:rFonts w:ascii="Times New Roman" w:hAnsi="Times New Roman" w:cs="Times New Roman"/>
          <w:b/>
          <w:bCs/>
          <w:sz w:val="28"/>
          <w:szCs w:val="28"/>
          <w:lang w:val="ro-RO"/>
        </w:rPr>
        <w:t>eviden</w:t>
      </w:r>
      <w:r w:rsidR="007A11B7" w:rsidRPr="009639B8">
        <w:rPr>
          <w:rFonts w:ascii="Times New Roman" w:hAnsi="Times New Roman" w:cs="Times New Roman"/>
          <w:b/>
          <w:bCs/>
          <w:sz w:val="28"/>
          <w:szCs w:val="28"/>
          <w:lang w:val="ro-RO"/>
        </w:rPr>
        <w:t>ţ</w:t>
      </w:r>
      <w:r w:rsidR="00120770" w:rsidRPr="009639B8">
        <w:rPr>
          <w:rFonts w:ascii="Times New Roman" w:hAnsi="Times New Roman" w:cs="Times New Roman"/>
          <w:b/>
          <w:bCs/>
          <w:sz w:val="28"/>
          <w:szCs w:val="28"/>
          <w:lang w:val="ro-RO"/>
        </w:rPr>
        <w:t>ei</w:t>
      </w:r>
      <w:proofErr w:type="spellEnd"/>
      <w:r w:rsidR="00120770" w:rsidRPr="009639B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documentelor </w:t>
      </w:r>
    </w:p>
    <w:p w14:paraId="512DB1EE" w14:textId="6764A2B1" w:rsidR="00943A8A" w:rsidRPr="009639B8" w:rsidRDefault="00120770" w:rsidP="00120770">
      <w:pPr>
        <w:pStyle w:val="Body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9639B8">
        <w:rPr>
          <w:rFonts w:ascii="Times New Roman" w:hAnsi="Times New Roman" w:cs="Times New Roman"/>
          <w:b/>
          <w:bCs/>
          <w:sz w:val="28"/>
          <w:szCs w:val="28"/>
          <w:lang w:val="ro-RO"/>
        </w:rPr>
        <w:t>Consiliului de administrație</w:t>
      </w:r>
    </w:p>
    <w:p w14:paraId="72F28D9D" w14:textId="77777777" w:rsidR="008D354D" w:rsidRPr="009639B8" w:rsidRDefault="008D354D" w:rsidP="005B0D97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</w:p>
    <w:p w14:paraId="610FD006" w14:textId="1558E52C" w:rsidR="00943A8A" w:rsidRPr="009639B8" w:rsidRDefault="00872074" w:rsidP="00120770">
      <w:pPr>
        <w:pStyle w:val="Body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639B8">
        <w:rPr>
          <w:rFonts w:ascii="Times New Roman" w:hAnsi="Times New Roman" w:cs="Times New Roman"/>
          <w:b/>
          <w:bCs/>
          <w:sz w:val="28"/>
          <w:szCs w:val="28"/>
          <w:lang w:val="ro-RO"/>
        </w:rPr>
        <w:t>Art.</w:t>
      </w:r>
      <w:r w:rsidR="00075955" w:rsidRPr="009639B8">
        <w:rPr>
          <w:rFonts w:ascii="Times New Roman" w:hAnsi="Times New Roman" w:cs="Times New Roman"/>
          <w:b/>
          <w:bCs/>
          <w:sz w:val="28"/>
          <w:szCs w:val="28"/>
          <w:lang w:val="ro-RO"/>
        </w:rPr>
        <w:t>9</w:t>
      </w:r>
      <w:r w:rsidR="00120770" w:rsidRPr="009639B8">
        <w:rPr>
          <w:rFonts w:ascii="Times New Roman" w:hAnsi="Times New Roman" w:cs="Times New Roman"/>
          <w:b/>
          <w:bCs/>
          <w:sz w:val="28"/>
          <w:szCs w:val="28"/>
          <w:lang w:val="ro-RO"/>
        </w:rPr>
        <w:t>.</w:t>
      </w:r>
      <w:r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75955" w:rsidRPr="009639B8">
        <w:rPr>
          <w:rFonts w:ascii="Times New Roman" w:hAnsi="Times New Roman" w:cs="Times New Roman"/>
          <w:sz w:val="28"/>
          <w:szCs w:val="28"/>
          <w:lang w:val="ro-RO"/>
        </w:rPr>
        <w:t>(1)</w:t>
      </w:r>
      <w:r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Prin intermediul secretar</w:t>
      </w:r>
      <w:r w:rsidR="00441A93" w:rsidRPr="009639B8">
        <w:rPr>
          <w:rFonts w:ascii="Times New Roman" w:hAnsi="Times New Roman" w:cs="Times New Roman"/>
          <w:sz w:val="28"/>
          <w:szCs w:val="28"/>
          <w:lang w:val="ro-RO"/>
        </w:rPr>
        <w:t>ului</w:t>
      </w:r>
      <w:r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, membrilor </w:t>
      </w:r>
      <w:r w:rsidR="00120770" w:rsidRPr="009639B8">
        <w:rPr>
          <w:rFonts w:ascii="Times New Roman" w:hAnsi="Times New Roman" w:cs="Times New Roman"/>
          <w:sz w:val="28"/>
          <w:szCs w:val="28"/>
          <w:lang w:val="ro-RO"/>
        </w:rPr>
        <w:t>C</w:t>
      </w:r>
      <w:r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onsiliului </w:t>
      </w:r>
      <w:r w:rsidR="00120770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de </w:t>
      </w:r>
      <w:proofErr w:type="spellStart"/>
      <w:r w:rsidR="00120770" w:rsidRPr="009639B8">
        <w:rPr>
          <w:rFonts w:ascii="Times New Roman" w:hAnsi="Times New Roman" w:cs="Times New Roman"/>
          <w:sz w:val="28"/>
          <w:szCs w:val="28"/>
          <w:lang w:val="ro-RO"/>
        </w:rPr>
        <w:t>administraţie</w:t>
      </w:r>
      <w:proofErr w:type="spellEnd"/>
      <w:r w:rsidR="00120770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li se transmite: </w:t>
      </w:r>
    </w:p>
    <w:p w14:paraId="36AC6AD8" w14:textId="40CA9F64" w:rsidR="00943A8A" w:rsidRPr="009639B8" w:rsidRDefault="007A11B7" w:rsidP="007A11B7">
      <w:pPr>
        <w:pStyle w:val="Body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639B8">
        <w:rPr>
          <w:rFonts w:ascii="Times New Roman" w:hAnsi="Times New Roman" w:cs="Times New Roman"/>
          <w:sz w:val="28"/>
          <w:szCs w:val="28"/>
          <w:lang w:val="ro-RO"/>
        </w:rPr>
        <w:t>a) d</w:t>
      </w:r>
      <w:r w:rsidR="00872074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ata, ora </w:t>
      </w:r>
      <w:proofErr w:type="spellStart"/>
      <w:r w:rsidR="009639B8">
        <w:rPr>
          <w:rFonts w:ascii="Times New Roman" w:hAnsi="Times New Roman" w:cs="Times New Roman"/>
          <w:sz w:val="28"/>
          <w:szCs w:val="28"/>
          <w:lang w:val="ro-RO"/>
        </w:rPr>
        <w:t>ş</w:t>
      </w:r>
      <w:r w:rsidR="00872074" w:rsidRPr="009639B8">
        <w:rPr>
          <w:rFonts w:ascii="Times New Roman" w:hAnsi="Times New Roman" w:cs="Times New Roman"/>
          <w:sz w:val="28"/>
          <w:szCs w:val="28"/>
          <w:lang w:val="ro-RO"/>
        </w:rPr>
        <w:t>i</w:t>
      </w:r>
      <w:proofErr w:type="spellEnd"/>
      <w:r w:rsidR="00872074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locul de </w:t>
      </w:r>
      <w:proofErr w:type="spellStart"/>
      <w:r w:rsidR="00872074" w:rsidRPr="009639B8">
        <w:rPr>
          <w:rFonts w:ascii="Times New Roman" w:hAnsi="Times New Roman" w:cs="Times New Roman"/>
          <w:sz w:val="28"/>
          <w:szCs w:val="28"/>
          <w:lang w:val="ro-RO"/>
        </w:rPr>
        <w:t>desfă</w:t>
      </w:r>
      <w:r w:rsidR="009639B8">
        <w:rPr>
          <w:rFonts w:ascii="Times New Roman" w:hAnsi="Times New Roman" w:cs="Times New Roman"/>
          <w:sz w:val="28"/>
          <w:szCs w:val="28"/>
          <w:lang w:val="ro-RO"/>
        </w:rPr>
        <w:t>ş</w:t>
      </w:r>
      <w:r w:rsidR="00872074" w:rsidRPr="009639B8">
        <w:rPr>
          <w:rFonts w:ascii="Times New Roman" w:hAnsi="Times New Roman" w:cs="Times New Roman"/>
          <w:sz w:val="28"/>
          <w:szCs w:val="28"/>
          <w:lang w:val="ro-RO"/>
        </w:rPr>
        <w:t>urare</w:t>
      </w:r>
      <w:proofErr w:type="spellEnd"/>
      <w:r w:rsidR="00872074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a </w:t>
      </w:r>
      <w:proofErr w:type="spellStart"/>
      <w:r w:rsidRPr="009639B8">
        <w:rPr>
          <w:rFonts w:ascii="Times New Roman" w:hAnsi="Times New Roman" w:cs="Times New Roman"/>
          <w:sz w:val="28"/>
          <w:szCs w:val="28"/>
          <w:lang w:val="ro-RO"/>
        </w:rPr>
        <w:t>ş</w:t>
      </w:r>
      <w:r w:rsidR="00872074" w:rsidRPr="009639B8">
        <w:rPr>
          <w:rFonts w:ascii="Times New Roman" w:hAnsi="Times New Roman" w:cs="Times New Roman"/>
          <w:sz w:val="28"/>
          <w:szCs w:val="28"/>
          <w:lang w:val="ro-RO"/>
        </w:rPr>
        <w:t>edin</w:t>
      </w:r>
      <w:r w:rsidRPr="009639B8">
        <w:rPr>
          <w:rFonts w:ascii="Times New Roman" w:hAnsi="Times New Roman" w:cs="Times New Roman"/>
          <w:sz w:val="28"/>
          <w:szCs w:val="28"/>
          <w:lang w:val="ro-RO"/>
        </w:rPr>
        <w:t>ţ</w:t>
      </w:r>
      <w:r w:rsidR="00872074" w:rsidRPr="009639B8">
        <w:rPr>
          <w:rFonts w:ascii="Times New Roman" w:hAnsi="Times New Roman" w:cs="Times New Roman"/>
          <w:sz w:val="28"/>
          <w:szCs w:val="28"/>
          <w:lang w:val="ro-RO"/>
        </w:rPr>
        <w:t>ei</w:t>
      </w:r>
      <w:proofErr w:type="spellEnd"/>
      <w:r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Consiliului de </w:t>
      </w:r>
      <w:proofErr w:type="spellStart"/>
      <w:r w:rsidRPr="009639B8">
        <w:rPr>
          <w:rFonts w:ascii="Times New Roman" w:hAnsi="Times New Roman" w:cs="Times New Roman"/>
          <w:sz w:val="28"/>
          <w:szCs w:val="28"/>
          <w:lang w:val="ro-RO"/>
        </w:rPr>
        <w:t>administra</w:t>
      </w:r>
      <w:r w:rsidR="006534AB">
        <w:rPr>
          <w:rFonts w:ascii="Times New Roman" w:hAnsi="Times New Roman" w:cs="Times New Roman"/>
          <w:sz w:val="28"/>
          <w:szCs w:val="28"/>
          <w:lang w:val="ro-RO"/>
        </w:rPr>
        <w:t>ţ</w:t>
      </w:r>
      <w:r w:rsidRPr="009639B8">
        <w:rPr>
          <w:rFonts w:ascii="Times New Roman" w:hAnsi="Times New Roman" w:cs="Times New Roman"/>
          <w:sz w:val="28"/>
          <w:szCs w:val="28"/>
          <w:lang w:val="ro-RO"/>
        </w:rPr>
        <w:t>ie</w:t>
      </w:r>
      <w:proofErr w:type="spellEnd"/>
      <w:r w:rsidR="00872074" w:rsidRPr="009639B8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0F8BB331" w14:textId="1A3D5385" w:rsidR="00943A8A" w:rsidRPr="009639B8" w:rsidRDefault="007A11B7" w:rsidP="006534AB">
      <w:pPr>
        <w:pStyle w:val="Body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b) </w:t>
      </w:r>
      <w:r w:rsidR="00872074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ordinea de zi a </w:t>
      </w:r>
      <w:proofErr w:type="spellStart"/>
      <w:r w:rsidR="006534AB" w:rsidRPr="009639B8">
        <w:rPr>
          <w:rFonts w:ascii="Times New Roman" w:hAnsi="Times New Roman" w:cs="Times New Roman"/>
          <w:sz w:val="28"/>
          <w:szCs w:val="28"/>
          <w:lang w:val="ro-RO"/>
        </w:rPr>
        <w:t>şedinţei</w:t>
      </w:r>
      <w:proofErr w:type="spellEnd"/>
      <w:r w:rsidR="006534AB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Consiliului de </w:t>
      </w:r>
      <w:proofErr w:type="spellStart"/>
      <w:r w:rsidR="006534AB" w:rsidRPr="009639B8">
        <w:rPr>
          <w:rFonts w:ascii="Times New Roman" w:hAnsi="Times New Roman" w:cs="Times New Roman"/>
          <w:sz w:val="28"/>
          <w:szCs w:val="28"/>
          <w:lang w:val="ro-RO"/>
        </w:rPr>
        <w:t>administra</w:t>
      </w:r>
      <w:r w:rsidR="006534AB">
        <w:rPr>
          <w:rFonts w:ascii="Times New Roman" w:hAnsi="Times New Roman" w:cs="Times New Roman"/>
          <w:sz w:val="28"/>
          <w:szCs w:val="28"/>
          <w:lang w:val="ro-RO"/>
        </w:rPr>
        <w:t>ţ</w:t>
      </w:r>
      <w:r w:rsidR="006534AB" w:rsidRPr="009639B8">
        <w:rPr>
          <w:rFonts w:ascii="Times New Roman" w:hAnsi="Times New Roman" w:cs="Times New Roman"/>
          <w:sz w:val="28"/>
          <w:szCs w:val="28"/>
          <w:lang w:val="ro-RO"/>
        </w:rPr>
        <w:t>ie</w:t>
      </w:r>
      <w:proofErr w:type="spellEnd"/>
      <w:r w:rsidR="006534AB" w:rsidRPr="009639B8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7D6626A7" w14:textId="0320650F" w:rsidR="00943A8A" w:rsidRPr="009639B8" w:rsidRDefault="006534AB" w:rsidP="006534AB">
      <w:pPr>
        <w:pStyle w:val="Body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c) </w:t>
      </w:r>
      <w:r w:rsidR="00872074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materialele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care urmează a fi dezbătute în cadrul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şedinţei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52E5DC4A" w14:textId="62B16607" w:rsidR="00943A8A" w:rsidRPr="009639B8" w:rsidRDefault="006534AB" w:rsidP="006534AB">
      <w:pPr>
        <w:pStyle w:val="Body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d) </w:t>
      </w:r>
      <w:r w:rsidR="00872074" w:rsidRPr="009639B8">
        <w:rPr>
          <w:rFonts w:ascii="Times New Roman" w:hAnsi="Times New Roman" w:cs="Times New Roman"/>
          <w:sz w:val="28"/>
          <w:szCs w:val="28"/>
          <w:lang w:val="ro-RO"/>
        </w:rPr>
        <w:t>proiectul de hotărâre ce urmează a fi adoptat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de </w:t>
      </w:r>
      <w:r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Consiliul de </w:t>
      </w:r>
      <w:proofErr w:type="spellStart"/>
      <w:r w:rsidRPr="009639B8">
        <w:rPr>
          <w:rFonts w:ascii="Times New Roman" w:hAnsi="Times New Roman" w:cs="Times New Roman"/>
          <w:sz w:val="28"/>
          <w:szCs w:val="28"/>
          <w:lang w:val="ro-RO"/>
        </w:rPr>
        <w:t>administra</w:t>
      </w:r>
      <w:r>
        <w:rPr>
          <w:rFonts w:ascii="Times New Roman" w:hAnsi="Times New Roman" w:cs="Times New Roman"/>
          <w:sz w:val="28"/>
          <w:szCs w:val="28"/>
          <w:lang w:val="ro-RO"/>
        </w:rPr>
        <w:t>ţ</w:t>
      </w:r>
      <w:r w:rsidRPr="009639B8">
        <w:rPr>
          <w:rFonts w:ascii="Times New Roman" w:hAnsi="Times New Roman" w:cs="Times New Roman"/>
          <w:sz w:val="28"/>
          <w:szCs w:val="28"/>
          <w:lang w:val="ro-RO"/>
        </w:rPr>
        <w:t>ie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5740D407" w14:textId="32E2A608" w:rsidR="00943A8A" w:rsidRPr="009639B8" w:rsidRDefault="00872074" w:rsidP="005B0D97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534AB">
        <w:rPr>
          <w:rFonts w:ascii="Times New Roman" w:hAnsi="Times New Roman" w:cs="Times New Roman"/>
          <w:sz w:val="28"/>
          <w:szCs w:val="28"/>
          <w:lang w:val="ro-RO"/>
        </w:rPr>
        <w:tab/>
      </w:r>
      <w:r w:rsidR="00075955" w:rsidRPr="009639B8">
        <w:rPr>
          <w:rFonts w:ascii="Times New Roman" w:hAnsi="Times New Roman" w:cs="Times New Roman"/>
          <w:sz w:val="28"/>
          <w:szCs w:val="28"/>
          <w:lang w:val="ro-RO"/>
        </w:rPr>
        <w:t>(</w:t>
      </w:r>
      <w:r w:rsidRPr="009639B8">
        <w:rPr>
          <w:rFonts w:ascii="Times New Roman" w:hAnsi="Times New Roman" w:cs="Times New Roman"/>
          <w:sz w:val="28"/>
          <w:szCs w:val="28"/>
          <w:lang w:val="ro-RO"/>
        </w:rPr>
        <w:t>2</w:t>
      </w:r>
      <w:r w:rsidR="00075955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) </w:t>
      </w:r>
      <w:r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Ordinea de zi va fi stabilită de cei care au convocat Consiliul de </w:t>
      </w:r>
      <w:r w:rsidR="006534AB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639B8">
        <w:rPr>
          <w:rFonts w:ascii="Times New Roman" w:hAnsi="Times New Roman" w:cs="Times New Roman"/>
          <w:sz w:val="28"/>
          <w:szCs w:val="28"/>
          <w:lang w:val="ro-RO"/>
        </w:rPr>
        <w:t>dministrație.</w:t>
      </w:r>
    </w:p>
    <w:p w14:paraId="6D1305E1" w14:textId="65293033" w:rsidR="00943A8A" w:rsidRPr="009639B8" w:rsidRDefault="00872074" w:rsidP="005B0D97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534AB">
        <w:rPr>
          <w:rFonts w:ascii="Times New Roman" w:hAnsi="Times New Roman" w:cs="Times New Roman"/>
          <w:sz w:val="28"/>
          <w:szCs w:val="28"/>
          <w:lang w:val="ro-RO"/>
        </w:rPr>
        <w:tab/>
      </w:r>
      <w:r w:rsidR="0062127C" w:rsidRPr="009639B8">
        <w:rPr>
          <w:rFonts w:ascii="Times New Roman" w:hAnsi="Times New Roman" w:cs="Times New Roman"/>
          <w:sz w:val="28"/>
          <w:szCs w:val="28"/>
          <w:lang w:val="ro-RO"/>
        </w:rPr>
        <w:t>(</w:t>
      </w:r>
      <w:r w:rsidRPr="009639B8">
        <w:rPr>
          <w:rFonts w:ascii="Times New Roman" w:hAnsi="Times New Roman" w:cs="Times New Roman"/>
          <w:sz w:val="28"/>
          <w:szCs w:val="28"/>
          <w:lang w:val="ro-RO"/>
        </w:rPr>
        <w:t>3</w:t>
      </w:r>
      <w:r w:rsidR="0062127C" w:rsidRPr="009639B8">
        <w:rPr>
          <w:rFonts w:ascii="Times New Roman" w:hAnsi="Times New Roman" w:cs="Times New Roman"/>
          <w:sz w:val="28"/>
          <w:szCs w:val="28"/>
          <w:lang w:val="ro-RO"/>
        </w:rPr>
        <w:t>)</w:t>
      </w:r>
      <w:r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Dezbaterile din </w:t>
      </w:r>
      <w:proofErr w:type="spellStart"/>
      <w:r w:rsidR="006534AB">
        <w:rPr>
          <w:rFonts w:ascii="Times New Roman" w:hAnsi="Times New Roman" w:cs="Times New Roman"/>
          <w:sz w:val="28"/>
          <w:szCs w:val="28"/>
          <w:lang w:val="ro-RO"/>
        </w:rPr>
        <w:t>ş</w:t>
      </w:r>
      <w:r w:rsidRPr="009639B8">
        <w:rPr>
          <w:rFonts w:ascii="Times New Roman" w:hAnsi="Times New Roman" w:cs="Times New Roman"/>
          <w:sz w:val="28"/>
          <w:szCs w:val="28"/>
          <w:lang w:val="ro-RO"/>
        </w:rPr>
        <w:t>edin</w:t>
      </w:r>
      <w:r w:rsidR="006534AB">
        <w:rPr>
          <w:rFonts w:ascii="Times New Roman" w:hAnsi="Times New Roman" w:cs="Times New Roman"/>
          <w:sz w:val="28"/>
          <w:szCs w:val="28"/>
          <w:lang w:val="ro-RO"/>
        </w:rPr>
        <w:t>ţ</w:t>
      </w:r>
      <w:r w:rsidRPr="009639B8">
        <w:rPr>
          <w:rFonts w:ascii="Times New Roman" w:hAnsi="Times New Roman" w:cs="Times New Roman"/>
          <w:sz w:val="28"/>
          <w:szCs w:val="28"/>
          <w:lang w:val="ro-RO"/>
        </w:rPr>
        <w:t>ele</w:t>
      </w:r>
      <w:proofErr w:type="spellEnd"/>
      <w:r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Consiliului de </w:t>
      </w:r>
      <w:proofErr w:type="spellStart"/>
      <w:r w:rsidR="006534AB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639B8">
        <w:rPr>
          <w:rFonts w:ascii="Times New Roman" w:hAnsi="Times New Roman" w:cs="Times New Roman"/>
          <w:sz w:val="28"/>
          <w:szCs w:val="28"/>
          <w:lang w:val="ro-RO"/>
        </w:rPr>
        <w:t>dministra</w:t>
      </w:r>
      <w:r w:rsidR="006534AB">
        <w:rPr>
          <w:rFonts w:ascii="Times New Roman" w:hAnsi="Times New Roman" w:cs="Times New Roman"/>
          <w:sz w:val="28"/>
          <w:szCs w:val="28"/>
          <w:lang w:val="ro-RO"/>
        </w:rPr>
        <w:t>ţ</w:t>
      </w:r>
      <w:r w:rsidRPr="009639B8">
        <w:rPr>
          <w:rFonts w:ascii="Times New Roman" w:hAnsi="Times New Roman" w:cs="Times New Roman"/>
          <w:sz w:val="28"/>
          <w:szCs w:val="28"/>
          <w:lang w:val="ro-RO"/>
        </w:rPr>
        <w:t>ie</w:t>
      </w:r>
      <w:proofErr w:type="spellEnd"/>
      <w:r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vor fi consemnate </w:t>
      </w:r>
      <w:r w:rsidR="006534AB">
        <w:rPr>
          <w:rFonts w:ascii="Times New Roman" w:hAnsi="Times New Roman" w:cs="Times New Roman"/>
          <w:sz w:val="28"/>
          <w:szCs w:val="28"/>
          <w:lang w:val="ro-RO"/>
        </w:rPr>
        <w:t xml:space="preserve">într-un </w:t>
      </w:r>
      <w:r w:rsidR="00F84BE5" w:rsidRPr="009639B8">
        <w:rPr>
          <w:rFonts w:ascii="Times New Roman" w:hAnsi="Times New Roman" w:cs="Times New Roman"/>
          <w:sz w:val="28"/>
          <w:szCs w:val="28"/>
          <w:lang w:val="ro-RO"/>
        </w:rPr>
        <w:t>proces</w:t>
      </w:r>
      <w:r w:rsidR="007A11B7" w:rsidRPr="009639B8">
        <w:rPr>
          <w:rFonts w:ascii="Times New Roman" w:hAnsi="Times New Roman" w:cs="Times New Roman"/>
          <w:sz w:val="28"/>
          <w:szCs w:val="28"/>
          <w:lang w:val="ro-RO"/>
        </w:rPr>
        <w:t>-</w:t>
      </w:r>
      <w:r w:rsidR="00F84BE5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verbal de </w:t>
      </w:r>
      <w:proofErr w:type="spellStart"/>
      <w:r w:rsidR="006534AB">
        <w:rPr>
          <w:rFonts w:ascii="Times New Roman" w:hAnsi="Times New Roman" w:cs="Times New Roman"/>
          <w:sz w:val="28"/>
          <w:szCs w:val="28"/>
          <w:lang w:val="ro-RO"/>
        </w:rPr>
        <w:t>ş</w:t>
      </w:r>
      <w:r w:rsidR="00F84BE5" w:rsidRPr="009639B8">
        <w:rPr>
          <w:rFonts w:ascii="Times New Roman" w:hAnsi="Times New Roman" w:cs="Times New Roman"/>
          <w:sz w:val="28"/>
          <w:szCs w:val="28"/>
          <w:lang w:val="ro-RO"/>
        </w:rPr>
        <w:t>edin</w:t>
      </w:r>
      <w:r w:rsidR="006534AB">
        <w:rPr>
          <w:rFonts w:ascii="Times New Roman" w:hAnsi="Times New Roman" w:cs="Times New Roman"/>
          <w:sz w:val="28"/>
          <w:szCs w:val="28"/>
          <w:lang w:val="ro-RO"/>
        </w:rPr>
        <w:t>ţ</w:t>
      </w:r>
      <w:r w:rsidR="00F84BE5" w:rsidRPr="009639B8">
        <w:rPr>
          <w:rFonts w:ascii="Times New Roman" w:hAnsi="Times New Roman" w:cs="Times New Roman"/>
          <w:sz w:val="28"/>
          <w:szCs w:val="28"/>
          <w:lang w:val="ro-RO"/>
        </w:rPr>
        <w:t>ă</w:t>
      </w:r>
      <w:proofErr w:type="spellEnd"/>
      <w:r w:rsidR="00F84BE5" w:rsidRPr="009639B8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2F30F664" w14:textId="346ABA74" w:rsidR="006534AB" w:rsidRPr="006534AB" w:rsidRDefault="00132229" w:rsidP="006534AB">
      <w:pPr>
        <w:pStyle w:val="Body"/>
        <w:spacing w:after="0" w:line="240" w:lineRule="auto"/>
        <w:ind w:firstLine="708"/>
        <w:jc w:val="both"/>
        <w:rPr>
          <w:rFonts w:ascii="Times New Roman" w:hAnsi="Times New Roman" w:cs="Times New Roman"/>
          <w:sz w:val="8"/>
          <w:szCs w:val="8"/>
          <w:lang w:val="ro-RO"/>
        </w:rPr>
      </w:pPr>
      <w:r w:rsidRPr="009639B8">
        <w:rPr>
          <w:rFonts w:ascii="Times New Roman" w:hAnsi="Times New Roman" w:cs="Times New Roman"/>
          <w:sz w:val="28"/>
          <w:szCs w:val="28"/>
          <w:lang w:val="ro-RO"/>
        </w:rPr>
        <w:t>(4)</w:t>
      </w:r>
      <w:r w:rsidR="006534A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84BE5" w:rsidRPr="009639B8">
        <w:rPr>
          <w:rFonts w:ascii="Times New Roman" w:hAnsi="Times New Roman" w:cs="Times New Roman"/>
          <w:sz w:val="28"/>
          <w:szCs w:val="28"/>
          <w:lang w:val="ro-RO"/>
        </w:rPr>
        <w:t>D</w:t>
      </w:r>
      <w:r w:rsidR="00872074" w:rsidRPr="009639B8">
        <w:rPr>
          <w:rFonts w:ascii="Times New Roman" w:hAnsi="Times New Roman" w:cs="Times New Roman"/>
          <w:sz w:val="28"/>
          <w:szCs w:val="28"/>
          <w:lang w:val="ro-RO"/>
        </w:rPr>
        <w:t>upă încheierea dezbaterilor, membrii Consiliului de</w:t>
      </w:r>
      <w:r w:rsidR="0062127C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534AB"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62127C" w:rsidRPr="009639B8">
        <w:rPr>
          <w:rFonts w:ascii="Times New Roman" w:hAnsi="Times New Roman" w:cs="Times New Roman"/>
          <w:sz w:val="28"/>
          <w:szCs w:val="28"/>
          <w:lang w:val="ro-RO"/>
        </w:rPr>
        <w:t>dministrație semnează procesul</w:t>
      </w:r>
      <w:r w:rsidR="006534AB">
        <w:rPr>
          <w:rFonts w:ascii="Times New Roman" w:hAnsi="Times New Roman" w:cs="Times New Roman"/>
          <w:sz w:val="28"/>
          <w:szCs w:val="28"/>
          <w:lang w:val="ro-RO"/>
        </w:rPr>
        <w:t>-</w:t>
      </w:r>
      <w:r w:rsidR="0062127C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verbal de </w:t>
      </w:r>
      <w:proofErr w:type="spellStart"/>
      <w:r w:rsidR="006534AB">
        <w:rPr>
          <w:rFonts w:ascii="Times New Roman" w:hAnsi="Times New Roman" w:cs="Times New Roman"/>
          <w:sz w:val="28"/>
          <w:szCs w:val="28"/>
          <w:lang w:val="ro-RO"/>
        </w:rPr>
        <w:t>ş</w:t>
      </w:r>
      <w:r w:rsidR="0062127C" w:rsidRPr="009639B8">
        <w:rPr>
          <w:rFonts w:ascii="Times New Roman" w:hAnsi="Times New Roman" w:cs="Times New Roman"/>
          <w:sz w:val="28"/>
          <w:szCs w:val="28"/>
          <w:lang w:val="ro-RO"/>
        </w:rPr>
        <w:t>edin</w:t>
      </w:r>
      <w:r w:rsidR="006534AB">
        <w:rPr>
          <w:rFonts w:ascii="Times New Roman" w:hAnsi="Times New Roman" w:cs="Times New Roman"/>
          <w:sz w:val="28"/>
          <w:szCs w:val="28"/>
          <w:lang w:val="ro-RO"/>
        </w:rPr>
        <w:t>ţ</w:t>
      </w:r>
      <w:r w:rsidR="0062127C" w:rsidRPr="009639B8">
        <w:rPr>
          <w:rFonts w:ascii="Times New Roman" w:hAnsi="Times New Roman" w:cs="Times New Roman"/>
          <w:sz w:val="28"/>
          <w:szCs w:val="28"/>
          <w:lang w:val="ro-RO"/>
        </w:rPr>
        <w:t>ă</w:t>
      </w:r>
      <w:proofErr w:type="spellEnd"/>
      <w:r w:rsidR="0062127C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6534AB">
        <w:rPr>
          <w:rFonts w:ascii="Times New Roman" w:hAnsi="Times New Roman" w:cs="Times New Roman"/>
          <w:sz w:val="28"/>
          <w:szCs w:val="28"/>
          <w:lang w:val="ro-RO"/>
        </w:rPr>
        <w:t>ş</w:t>
      </w:r>
      <w:r w:rsidR="0062127C" w:rsidRPr="009639B8">
        <w:rPr>
          <w:rFonts w:ascii="Times New Roman" w:hAnsi="Times New Roman" w:cs="Times New Roman"/>
          <w:sz w:val="28"/>
          <w:szCs w:val="28"/>
          <w:lang w:val="ro-RO"/>
        </w:rPr>
        <w:t>i</w:t>
      </w:r>
      <w:proofErr w:type="spellEnd"/>
      <w:r w:rsidR="0062127C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hotărârile adoptate.</w:t>
      </w:r>
    </w:p>
    <w:p w14:paraId="3FD839CD" w14:textId="106D57E1" w:rsidR="00943A8A" w:rsidRDefault="00872074" w:rsidP="006534AB">
      <w:pPr>
        <w:pStyle w:val="Body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534AB">
        <w:rPr>
          <w:rFonts w:ascii="Times New Roman" w:hAnsi="Times New Roman" w:cs="Times New Roman"/>
          <w:b/>
          <w:bCs/>
          <w:sz w:val="28"/>
          <w:szCs w:val="28"/>
          <w:lang w:val="ro-RO"/>
        </w:rPr>
        <w:lastRenderedPageBreak/>
        <w:t>Art.1</w:t>
      </w:r>
      <w:r w:rsidR="0062127C" w:rsidRPr="006534AB">
        <w:rPr>
          <w:rFonts w:ascii="Times New Roman" w:hAnsi="Times New Roman" w:cs="Times New Roman"/>
          <w:b/>
          <w:bCs/>
          <w:sz w:val="28"/>
          <w:szCs w:val="28"/>
          <w:lang w:val="ro-RO"/>
        </w:rPr>
        <w:t>0</w:t>
      </w:r>
      <w:r w:rsidRPr="006534AB">
        <w:rPr>
          <w:rFonts w:ascii="Times New Roman" w:hAnsi="Times New Roman" w:cs="Times New Roman"/>
          <w:b/>
          <w:bCs/>
          <w:sz w:val="28"/>
          <w:szCs w:val="28"/>
          <w:lang w:val="ro-RO"/>
        </w:rPr>
        <w:t>.</w:t>
      </w:r>
      <w:r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Hotărârile Consiliului de </w:t>
      </w:r>
      <w:r w:rsidR="006534AB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dministrație vor fi comunicate </w:t>
      </w:r>
      <w:r w:rsidR="00FE08E4">
        <w:rPr>
          <w:rFonts w:ascii="Times New Roman" w:hAnsi="Times New Roman" w:cs="Times New Roman"/>
          <w:sz w:val="28"/>
          <w:szCs w:val="28"/>
          <w:lang w:val="ro-RO"/>
        </w:rPr>
        <w:t xml:space="preserve">persoanelor </w:t>
      </w:r>
      <w:proofErr w:type="spellStart"/>
      <w:r w:rsidR="00FE08E4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="00FE08E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FE08E4">
        <w:rPr>
          <w:rFonts w:ascii="Times New Roman" w:hAnsi="Times New Roman" w:cs="Times New Roman"/>
          <w:sz w:val="28"/>
          <w:szCs w:val="28"/>
          <w:lang w:val="ro-RO"/>
        </w:rPr>
        <w:t>instituţiilor</w:t>
      </w:r>
      <w:proofErr w:type="spellEnd"/>
      <w:r w:rsidR="00FE08E4">
        <w:rPr>
          <w:rFonts w:ascii="Times New Roman" w:hAnsi="Times New Roman" w:cs="Times New Roman"/>
          <w:sz w:val="28"/>
          <w:szCs w:val="28"/>
          <w:lang w:val="ro-RO"/>
        </w:rPr>
        <w:t xml:space="preserve"> vizate</w:t>
      </w:r>
      <w:r w:rsidR="00F05867">
        <w:rPr>
          <w:rFonts w:ascii="Times New Roman" w:hAnsi="Times New Roman" w:cs="Times New Roman"/>
          <w:sz w:val="28"/>
          <w:szCs w:val="28"/>
          <w:lang w:val="ro-RO"/>
        </w:rPr>
        <w:t xml:space="preserve">, prin intermediul secretarului </w:t>
      </w:r>
      <w:r w:rsidR="00F05867" w:rsidRPr="009639B8">
        <w:rPr>
          <w:rFonts w:ascii="Times New Roman" w:hAnsi="Times New Roman" w:cs="Times New Roman"/>
          <w:sz w:val="28"/>
          <w:szCs w:val="28"/>
          <w:lang w:val="ro-RO"/>
        </w:rPr>
        <w:t>Consiliului</w:t>
      </w:r>
      <w:r w:rsidR="00F05867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22F84966" w14:textId="77777777" w:rsidR="006534AB" w:rsidRPr="006534AB" w:rsidRDefault="006534AB" w:rsidP="006534AB">
      <w:pPr>
        <w:pStyle w:val="Body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8"/>
          <w:szCs w:val="8"/>
          <w:lang w:val="ro-RO"/>
        </w:rPr>
      </w:pPr>
    </w:p>
    <w:p w14:paraId="652E4104" w14:textId="68B428F5" w:rsidR="00943A8A" w:rsidRPr="009639B8" w:rsidRDefault="00872074" w:rsidP="007A11B7">
      <w:pPr>
        <w:pStyle w:val="Body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639B8">
        <w:rPr>
          <w:rFonts w:ascii="Times New Roman" w:hAnsi="Times New Roman" w:cs="Times New Roman"/>
          <w:b/>
          <w:bCs/>
          <w:sz w:val="28"/>
          <w:szCs w:val="28"/>
          <w:lang w:val="ro-RO"/>
        </w:rPr>
        <w:t>Art.1</w:t>
      </w:r>
      <w:r w:rsidR="0062127C" w:rsidRPr="009639B8">
        <w:rPr>
          <w:rFonts w:ascii="Times New Roman" w:hAnsi="Times New Roman" w:cs="Times New Roman"/>
          <w:b/>
          <w:bCs/>
          <w:sz w:val="28"/>
          <w:szCs w:val="28"/>
          <w:lang w:val="ro-RO"/>
        </w:rPr>
        <w:t>1</w:t>
      </w:r>
      <w:r w:rsidRPr="009639B8">
        <w:rPr>
          <w:rFonts w:ascii="Times New Roman" w:hAnsi="Times New Roman" w:cs="Times New Roman"/>
          <w:b/>
          <w:bCs/>
          <w:sz w:val="28"/>
          <w:szCs w:val="28"/>
          <w:lang w:val="ro-RO"/>
        </w:rPr>
        <w:t>.</w:t>
      </w:r>
      <w:r w:rsidR="0062127C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(1)</w:t>
      </w:r>
      <w:r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Secretarul Consiliului de </w:t>
      </w:r>
      <w:r w:rsidR="00FE08E4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639B8">
        <w:rPr>
          <w:rFonts w:ascii="Times New Roman" w:hAnsi="Times New Roman" w:cs="Times New Roman"/>
          <w:sz w:val="28"/>
          <w:szCs w:val="28"/>
          <w:lang w:val="ro-RO"/>
        </w:rPr>
        <w:t>dministrație are următoarele atribuții:</w:t>
      </w:r>
    </w:p>
    <w:p w14:paraId="3A812499" w14:textId="1DBFA0A1" w:rsidR="00943A8A" w:rsidRPr="009639B8" w:rsidRDefault="006D04C1" w:rsidP="006D04C1">
      <w:pPr>
        <w:pStyle w:val="Body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a) î</w:t>
      </w:r>
      <w:r w:rsidR="00872074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nregistrarea, păstrarea și arhivarea tuturor documentelor legate de activitatea Consiliului de </w:t>
      </w:r>
      <w:r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872074" w:rsidRPr="009639B8">
        <w:rPr>
          <w:rFonts w:ascii="Times New Roman" w:hAnsi="Times New Roman" w:cs="Times New Roman"/>
          <w:sz w:val="28"/>
          <w:szCs w:val="28"/>
          <w:lang w:val="ro-RO"/>
        </w:rPr>
        <w:t>dministrație;</w:t>
      </w:r>
    </w:p>
    <w:p w14:paraId="347F2AE8" w14:textId="06D6695F" w:rsidR="00AA36A3" w:rsidRPr="009639B8" w:rsidRDefault="006D04C1" w:rsidP="006D04C1">
      <w:pPr>
        <w:pStyle w:val="Body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b) p</w:t>
      </w:r>
      <w:r w:rsidR="00872074" w:rsidRPr="009639B8">
        <w:rPr>
          <w:rFonts w:ascii="Times New Roman" w:hAnsi="Times New Roman" w:cs="Times New Roman"/>
          <w:sz w:val="28"/>
          <w:szCs w:val="28"/>
          <w:lang w:val="ro-RO"/>
        </w:rPr>
        <w:t>ublicarea pe site</w:t>
      </w:r>
      <w:r>
        <w:rPr>
          <w:rFonts w:ascii="Times New Roman" w:hAnsi="Times New Roman" w:cs="Times New Roman"/>
          <w:sz w:val="28"/>
          <w:szCs w:val="28"/>
          <w:lang w:val="ro-RO"/>
        </w:rPr>
        <w:t>-ul Muzeului</w:t>
      </w:r>
      <w:r w:rsidR="00872074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a </w:t>
      </w:r>
      <w:r>
        <w:rPr>
          <w:rFonts w:ascii="Times New Roman" w:hAnsi="Times New Roman" w:cs="Times New Roman"/>
          <w:sz w:val="28"/>
          <w:szCs w:val="28"/>
          <w:lang w:val="ro-RO"/>
        </w:rPr>
        <w:t>h</w:t>
      </w:r>
      <w:r w:rsidR="00872074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otărârilor Consiliului de </w:t>
      </w:r>
      <w:r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872074" w:rsidRPr="009639B8">
        <w:rPr>
          <w:rFonts w:ascii="Times New Roman" w:hAnsi="Times New Roman" w:cs="Times New Roman"/>
          <w:sz w:val="28"/>
          <w:szCs w:val="28"/>
          <w:lang w:val="ro-RO"/>
        </w:rPr>
        <w:t>dministrație;</w:t>
      </w:r>
    </w:p>
    <w:p w14:paraId="7F839364" w14:textId="3A40194D" w:rsidR="00AA36A3" w:rsidRPr="009639B8" w:rsidRDefault="006D04C1" w:rsidP="006D04C1">
      <w:pPr>
        <w:pStyle w:val="Body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c) c</w:t>
      </w:r>
      <w:r w:rsidR="00872074" w:rsidRPr="009639B8">
        <w:rPr>
          <w:rFonts w:ascii="Times New Roman" w:hAnsi="Times New Roman" w:cs="Times New Roman"/>
          <w:sz w:val="28"/>
          <w:szCs w:val="28"/>
          <w:lang w:val="ro-RO"/>
        </w:rPr>
        <w:t>onvocarea ședințelor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ordinare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extraordinare ale </w:t>
      </w:r>
      <w:r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Consiliului de </w:t>
      </w:r>
      <w:r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639B8">
        <w:rPr>
          <w:rFonts w:ascii="Times New Roman" w:hAnsi="Times New Roman" w:cs="Times New Roman"/>
          <w:sz w:val="28"/>
          <w:szCs w:val="28"/>
          <w:lang w:val="ro-RO"/>
        </w:rPr>
        <w:t>dministrație;</w:t>
      </w:r>
    </w:p>
    <w:p w14:paraId="3F070C04" w14:textId="4788CD0C" w:rsidR="00943A8A" w:rsidRPr="009639B8" w:rsidRDefault="006D04C1" w:rsidP="006D04C1">
      <w:pPr>
        <w:pStyle w:val="Body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d) r</w:t>
      </w:r>
      <w:r w:rsidR="00872074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edactarea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ş</w:t>
      </w:r>
      <w:r w:rsidR="00872074" w:rsidRPr="009639B8">
        <w:rPr>
          <w:rFonts w:ascii="Times New Roman" w:hAnsi="Times New Roman" w:cs="Times New Roman"/>
          <w:sz w:val="28"/>
          <w:szCs w:val="28"/>
          <w:lang w:val="ro-RO"/>
        </w:rPr>
        <w:t>i</w:t>
      </w:r>
      <w:proofErr w:type="spellEnd"/>
      <w:r w:rsidR="00872074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transmiterea convocatorului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ş</w:t>
      </w:r>
      <w:r w:rsidR="00872074" w:rsidRPr="009639B8">
        <w:rPr>
          <w:rFonts w:ascii="Times New Roman" w:hAnsi="Times New Roman" w:cs="Times New Roman"/>
          <w:sz w:val="28"/>
          <w:szCs w:val="28"/>
          <w:lang w:val="ro-RO"/>
        </w:rPr>
        <w:t>i</w:t>
      </w:r>
      <w:proofErr w:type="spellEnd"/>
      <w:r w:rsidR="00872074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a materialelor legate de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ş</w:t>
      </w:r>
      <w:r w:rsidR="00872074" w:rsidRPr="009639B8">
        <w:rPr>
          <w:rFonts w:ascii="Times New Roman" w:hAnsi="Times New Roman" w:cs="Times New Roman"/>
          <w:sz w:val="28"/>
          <w:szCs w:val="28"/>
          <w:lang w:val="ro-RO"/>
        </w:rPr>
        <w:t>edin</w:t>
      </w:r>
      <w:r>
        <w:rPr>
          <w:rFonts w:ascii="Times New Roman" w:hAnsi="Times New Roman" w:cs="Times New Roman"/>
          <w:sz w:val="28"/>
          <w:szCs w:val="28"/>
          <w:lang w:val="ro-RO"/>
        </w:rPr>
        <w:t>ţele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Consiliului de </w:t>
      </w:r>
      <w:r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639B8">
        <w:rPr>
          <w:rFonts w:ascii="Times New Roman" w:hAnsi="Times New Roman" w:cs="Times New Roman"/>
          <w:sz w:val="28"/>
          <w:szCs w:val="28"/>
          <w:lang w:val="ro-RO"/>
        </w:rPr>
        <w:t>dministrație;</w:t>
      </w:r>
    </w:p>
    <w:p w14:paraId="0C64C5EE" w14:textId="43D7D629" w:rsidR="00943A8A" w:rsidRPr="009639B8" w:rsidRDefault="006D04C1" w:rsidP="006D04C1">
      <w:pPr>
        <w:pStyle w:val="Body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e) r</w:t>
      </w:r>
      <w:r w:rsidR="00872074" w:rsidRPr="009639B8">
        <w:rPr>
          <w:rFonts w:ascii="Times New Roman" w:hAnsi="Times New Roman" w:cs="Times New Roman"/>
          <w:sz w:val="28"/>
          <w:szCs w:val="28"/>
          <w:lang w:val="ro-RO"/>
        </w:rPr>
        <w:t>edactarea proceselor</w:t>
      </w:r>
      <w:r>
        <w:rPr>
          <w:rFonts w:ascii="Times New Roman" w:hAnsi="Times New Roman" w:cs="Times New Roman"/>
          <w:sz w:val="28"/>
          <w:szCs w:val="28"/>
          <w:lang w:val="ro-RO"/>
        </w:rPr>
        <w:t>-</w:t>
      </w:r>
      <w:r w:rsidR="00872074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verbale ale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şedinţelor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Consiliului de </w:t>
      </w:r>
      <w:r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639B8">
        <w:rPr>
          <w:rFonts w:ascii="Times New Roman" w:hAnsi="Times New Roman" w:cs="Times New Roman"/>
          <w:sz w:val="28"/>
          <w:szCs w:val="28"/>
          <w:lang w:val="ro-RO"/>
        </w:rPr>
        <w:t>dministrație;</w:t>
      </w:r>
    </w:p>
    <w:p w14:paraId="1109F216" w14:textId="42ED7A53" w:rsidR="00943A8A" w:rsidRPr="009639B8" w:rsidRDefault="006D04C1" w:rsidP="006D04C1">
      <w:pPr>
        <w:pStyle w:val="Body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f)</w:t>
      </w:r>
      <w:r w:rsidR="007670F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7670F5">
        <w:rPr>
          <w:rFonts w:ascii="Times New Roman" w:hAnsi="Times New Roman" w:cs="Times New Roman"/>
          <w:sz w:val="28"/>
          <w:szCs w:val="28"/>
          <w:lang w:val="ro-RO"/>
        </w:rPr>
        <w:t>îndeplineşte</w:t>
      </w:r>
      <w:proofErr w:type="spellEnd"/>
      <w:r w:rsidR="007670F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7670F5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="007670F5">
        <w:rPr>
          <w:rFonts w:ascii="Times New Roman" w:hAnsi="Times New Roman" w:cs="Times New Roman"/>
          <w:sz w:val="28"/>
          <w:szCs w:val="28"/>
          <w:lang w:val="ro-RO"/>
        </w:rPr>
        <w:t xml:space="preserve"> alte </w:t>
      </w:r>
      <w:r w:rsidR="00872074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sarcini </w:t>
      </w:r>
      <w:r w:rsidR="007670F5">
        <w:rPr>
          <w:rFonts w:ascii="Times New Roman" w:hAnsi="Times New Roman" w:cs="Times New Roman"/>
          <w:sz w:val="28"/>
          <w:szCs w:val="28"/>
          <w:lang w:val="ro-RO"/>
        </w:rPr>
        <w:t xml:space="preserve">cu privire la </w:t>
      </w:r>
      <w:proofErr w:type="spellStart"/>
      <w:r w:rsidR="007670F5">
        <w:rPr>
          <w:rFonts w:ascii="Times New Roman" w:hAnsi="Times New Roman" w:cs="Times New Roman"/>
          <w:sz w:val="28"/>
          <w:szCs w:val="28"/>
          <w:lang w:val="ro-RO"/>
        </w:rPr>
        <w:t>funcţionarea</w:t>
      </w:r>
      <w:proofErr w:type="spellEnd"/>
      <w:r w:rsidR="00872074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Consiliul de </w:t>
      </w:r>
      <w:r w:rsidR="007670F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872074" w:rsidRPr="009639B8">
        <w:rPr>
          <w:rFonts w:ascii="Times New Roman" w:hAnsi="Times New Roman" w:cs="Times New Roman"/>
          <w:sz w:val="28"/>
          <w:szCs w:val="28"/>
          <w:lang w:val="ro-RO"/>
        </w:rPr>
        <w:t>dministrație;</w:t>
      </w:r>
    </w:p>
    <w:p w14:paraId="4598F96D" w14:textId="75A40FE0" w:rsidR="00943A8A" w:rsidRPr="009639B8" w:rsidRDefault="007670F5" w:rsidP="007670F5">
      <w:pPr>
        <w:pStyle w:val="Body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g) u</w:t>
      </w:r>
      <w:r w:rsidR="00872074" w:rsidRPr="009639B8">
        <w:rPr>
          <w:rFonts w:ascii="Times New Roman" w:hAnsi="Times New Roman" w:cs="Times New Roman"/>
          <w:sz w:val="28"/>
          <w:szCs w:val="28"/>
          <w:lang w:val="ro-RO"/>
        </w:rPr>
        <w:t>rmărește și informează Președintele de ședință asupra stadiului întocmirii materialelor ce urmează a fi supuse dezbaterii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Consiliului de </w:t>
      </w:r>
      <w:r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639B8">
        <w:rPr>
          <w:rFonts w:ascii="Times New Roman" w:hAnsi="Times New Roman" w:cs="Times New Roman"/>
          <w:sz w:val="28"/>
          <w:szCs w:val="28"/>
          <w:lang w:val="ro-RO"/>
        </w:rPr>
        <w:t>dministrație;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18A5B6B9" w14:textId="7EEEDC82" w:rsidR="00943A8A" w:rsidRPr="009639B8" w:rsidRDefault="007670F5" w:rsidP="007670F5">
      <w:pPr>
        <w:pStyle w:val="Body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h)</w:t>
      </w:r>
      <w:r w:rsidR="00A2657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72074" w:rsidRPr="009639B8">
        <w:rPr>
          <w:rFonts w:ascii="Times New Roman" w:hAnsi="Times New Roman" w:cs="Times New Roman"/>
          <w:sz w:val="28"/>
          <w:szCs w:val="28"/>
          <w:lang w:val="ro-RO"/>
        </w:rPr>
        <w:t>asigur</w:t>
      </w:r>
      <w:r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872074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respectarea </w:t>
      </w:r>
      <w:proofErr w:type="spellStart"/>
      <w:r w:rsidR="00872074" w:rsidRPr="009639B8">
        <w:rPr>
          <w:rFonts w:ascii="Times New Roman" w:hAnsi="Times New Roman" w:cs="Times New Roman"/>
          <w:sz w:val="28"/>
          <w:szCs w:val="28"/>
          <w:lang w:val="ro-RO"/>
        </w:rPr>
        <w:t>transparen</w:t>
      </w:r>
      <w:r>
        <w:rPr>
          <w:rFonts w:ascii="Times New Roman" w:hAnsi="Times New Roman" w:cs="Times New Roman"/>
          <w:sz w:val="28"/>
          <w:szCs w:val="28"/>
          <w:lang w:val="ro-RO"/>
        </w:rPr>
        <w:t>ţ</w:t>
      </w:r>
      <w:r w:rsidR="00872074" w:rsidRPr="009639B8">
        <w:rPr>
          <w:rFonts w:ascii="Times New Roman" w:hAnsi="Times New Roman" w:cs="Times New Roman"/>
          <w:sz w:val="28"/>
          <w:szCs w:val="28"/>
          <w:lang w:val="ro-RO"/>
        </w:rPr>
        <w:t>ei</w:t>
      </w:r>
      <w:proofErr w:type="spellEnd"/>
      <w:r w:rsidR="00FF38A2">
        <w:rPr>
          <w:rFonts w:ascii="Times New Roman" w:hAnsi="Times New Roman" w:cs="Times New Roman"/>
          <w:sz w:val="28"/>
          <w:szCs w:val="28"/>
          <w:lang w:val="ro-RO"/>
        </w:rPr>
        <w:t xml:space="preserve"> cu privire la</w:t>
      </w:r>
      <w:r w:rsidR="00A2657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A26573">
        <w:rPr>
          <w:rFonts w:ascii="Times New Roman" w:hAnsi="Times New Roman" w:cs="Times New Roman"/>
          <w:sz w:val="28"/>
          <w:szCs w:val="28"/>
          <w:lang w:val="ro-RO"/>
        </w:rPr>
        <w:t>desfăşurarea</w:t>
      </w:r>
      <w:proofErr w:type="spellEnd"/>
      <w:r w:rsidR="00A2657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A26573">
        <w:rPr>
          <w:rFonts w:ascii="Times New Roman" w:hAnsi="Times New Roman" w:cs="Times New Roman"/>
          <w:sz w:val="28"/>
          <w:szCs w:val="28"/>
          <w:lang w:val="ro-RO"/>
        </w:rPr>
        <w:t>activităţii</w:t>
      </w:r>
      <w:proofErr w:type="spellEnd"/>
      <w:r w:rsidR="00FF38A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72074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Consiliului de </w:t>
      </w:r>
      <w:r w:rsidR="00FF38A2"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872074" w:rsidRPr="009639B8">
        <w:rPr>
          <w:rFonts w:ascii="Times New Roman" w:hAnsi="Times New Roman" w:cs="Times New Roman"/>
          <w:sz w:val="28"/>
          <w:szCs w:val="28"/>
          <w:lang w:val="ro-RO"/>
        </w:rPr>
        <w:t>dministrație</w:t>
      </w:r>
      <w:r w:rsidR="00A26573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872074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conform </w:t>
      </w:r>
      <w:proofErr w:type="spellStart"/>
      <w:r w:rsidR="00A26573">
        <w:rPr>
          <w:rFonts w:ascii="Times New Roman" w:hAnsi="Times New Roman" w:cs="Times New Roman"/>
          <w:sz w:val="28"/>
          <w:szCs w:val="28"/>
          <w:lang w:val="ro-RO"/>
        </w:rPr>
        <w:t>dispoziţiilor</w:t>
      </w:r>
      <w:proofErr w:type="spellEnd"/>
      <w:r w:rsidR="00A26573">
        <w:rPr>
          <w:rFonts w:ascii="Times New Roman" w:hAnsi="Times New Roman" w:cs="Times New Roman"/>
          <w:sz w:val="28"/>
          <w:szCs w:val="28"/>
          <w:lang w:val="ro-RO"/>
        </w:rPr>
        <w:t xml:space="preserve"> legale</w:t>
      </w:r>
      <w:r w:rsidR="00872074" w:rsidRPr="009639B8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74F64621" w14:textId="13008318" w:rsidR="00943A8A" w:rsidRPr="009639B8" w:rsidRDefault="00872074" w:rsidP="00A26573">
      <w:pPr>
        <w:pStyle w:val="Body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26573">
        <w:rPr>
          <w:rFonts w:ascii="Times New Roman" w:hAnsi="Times New Roman" w:cs="Times New Roman"/>
          <w:sz w:val="28"/>
          <w:szCs w:val="28"/>
          <w:lang w:val="ro-RO"/>
        </w:rPr>
        <w:tab/>
      </w:r>
      <w:r w:rsidR="0062127C" w:rsidRPr="009639B8">
        <w:rPr>
          <w:rFonts w:ascii="Times New Roman" w:hAnsi="Times New Roman" w:cs="Times New Roman"/>
          <w:sz w:val="28"/>
          <w:szCs w:val="28"/>
          <w:lang w:val="ro-RO"/>
        </w:rPr>
        <w:t>(</w:t>
      </w:r>
      <w:r w:rsidRPr="009639B8">
        <w:rPr>
          <w:rFonts w:ascii="Times New Roman" w:hAnsi="Times New Roman" w:cs="Times New Roman"/>
          <w:sz w:val="28"/>
          <w:szCs w:val="28"/>
          <w:lang w:val="ro-RO"/>
        </w:rPr>
        <w:t>2</w:t>
      </w:r>
      <w:r w:rsidR="0062127C" w:rsidRPr="009639B8">
        <w:rPr>
          <w:rFonts w:ascii="Times New Roman" w:hAnsi="Times New Roman" w:cs="Times New Roman"/>
          <w:sz w:val="28"/>
          <w:szCs w:val="28"/>
          <w:lang w:val="ro-RO"/>
        </w:rPr>
        <w:t>)</w:t>
      </w:r>
      <w:r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90584">
        <w:rPr>
          <w:rFonts w:ascii="Times New Roman" w:hAnsi="Times New Roman" w:cs="Times New Roman"/>
          <w:sz w:val="28"/>
          <w:szCs w:val="28"/>
          <w:lang w:val="ro-RO"/>
        </w:rPr>
        <w:t xml:space="preserve">În </w:t>
      </w:r>
      <w:proofErr w:type="spellStart"/>
      <w:r w:rsidR="00990584">
        <w:rPr>
          <w:rFonts w:ascii="Times New Roman" w:hAnsi="Times New Roman" w:cs="Times New Roman"/>
          <w:sz w:val="28"/>
          <w:szCs w:val="28"/>
          <w:lang w:val="ro-RO"/>
        </w:rPr>
        <w:t>desfăşurarea</w:t>
      </w:r>
      <w:proofErr w:type="spellEnd"/>
      <w:r w:rsidR="0099058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990584">
        <w:rPr>
          <w:rFonts w:ascii="Times New Roman" w:hAnsi="Times New Roman" w:cs="Times New Roman"/>
          <w:sz w:val="28"/>
          <w:szCs w:val="28"/>
          <w:lang w:val="ro-RO"/>
        </w:rPr>
        <w:t>activităţii</w:t>
      </w:r>
      <w:proofErr w:type="spellEnd"/>
      <w:r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membrii Consiliului pot consulta specialiștii</w:t>
      </w:r>
      <w:r w:rsidR="00BA494F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90584">
        <w:rPr>
          <w:rFonts w:ascii="Times New Roman" w:hAnsi="Times New Roman" w:cs="Times New Roman"/>
          <w:sz w:val="28"/>
          <w:szCs w:val="28"/>
          <w:lang w:val="ro-RO"/>
        </w:rPr>
        <w:t>M</w:t>
      </w:r>
      <w:r w:rsidR="00BA494F" w:rsidRPr="009639B8">
        <w:rPr>
          <w:rFonts w:ascii="Times New Roman" w:hAnsi="Times New Roman" w:cs="Times New Roman"/>
          <w:sz w:val="28"/>
          <w:szCs w:val="28"/>
          <w:lang w:val="ro-RO"/>
        </w:rPr>
        <w:t>uzeului,</w:t>
      </w:r>
      <w:r w:rsidR="00A2657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care au obligația de a le pune la dispoziție toate informațiile </w:t>
      </w:r>
      <w:proofErr w:type="spellStart"/>
      <w:r w:rsidR="00990584">
        <w:rPr>
          <w:rFonts w:ascii="Times New Roman" w:hAnsi="Times New Roman" w:cs="Times New Roman"/>
          <w:sz w:val="28"/>
          <w:szCs w:val="28"/>
          <w:lang w:val="ro-RO"/>
        </w:rPr>
        <w:t>ş</w:t>
      </w:r>
      <w:r w:rsidRPr="009639B8">
        <w:rPr>
          <w:rFonts w:ascii="Times New Roman" w:hAnsi="Times New Roman" w:cs="Times New Roman"/>
          <w:sz w:val="28"/>
          <w:szCs w:val="28"/>
          <w:lang w:val="ro-RO"/>
        </w:rPr>
        <w:t>i</w:t>
      </w:r>
      <w:proofErr w:type="spellEnd"/>
      <w:r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documentele</w:t>
      </w:r>
      <w:r w:rsidR="00BA494F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necesare bunei </w:t>
      </w:r>
      <w:proofErr w:type="spellStart"/>
      <w:r w:rsidR="00BA494F" w:rsidRPr="009639B8">
        <w:rPr>
          <w:rFonts w:ascii="Times New Roman" w:hAnsi="Times New Roman" w:cs="Times New Roman"/>
          <w:sz w:val="28"/>
          <w:szCs w:val="28"/>
          <w:lang w:val="ro-RO"/>
        </w:rPr>
        <w:t>func</w:t>
      </w:r>
      <w:r w:rsidR="00990584">
        <w:rPr>
          <w:rFonts w:ascii="Times New Roman" w:hAnsi="Times New Roman" w:cs="Times New Roman"/>
          <w:sz w:val="28"/>
          <w:szCs w:val="28"/>
          <w:lang w:val="ro-RO"/>
        </w:rPr>
        <w:t>ţ</w:t>
      </w:r>
      <w:r w:rsidR="00BA494F" w:rsidRPr="009639B8">
        <w:rPr>
          <w:rFonts w:ascii="Times New Roman" w:hAnsi="Times New Roman" w:cs="Times New Roman"/>
          <w:sz w:val="28"/>
          <w:szCs w:val="28"/>
          <w:lang w:val="ro-RO"/>
        </w:rPr>
        <w:t>ionări</w:t>
      </w:r>
      <w:proofErr w:type="spellEnd"/>
      <w:r w:rsidR="00BA494F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a Consiliului de </w:t>
      </w:r>
      <w:r w:rsidR="00990584"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BA494F" w:rsidRPr="009639B8">
        <w:rPr>
          <w:rFonts w:ascii="Times New Roman" w:hAnsi="Times New Roman" w:cs="Times New Roman"/>
          <w:sz w:val="28"/>
          <w:szCs w:val="28"/>
          <w:lang w:val="ro-RO"/>
        </w:rPr>
        <w:t>dministrație.</w:t>
      </w:r>
    </w:p>
    <w:p w14:paraId="66A48555" w14:textId="77777777" w:rsidR="00132229" w:rsidRPr="009639B8" w:rsidRDefault="00132229" w:rsidP="005B0D97">
      <w:pPr>
        <w:pStyle w:val="Body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090F35DE" w14:textId="5B6C4FE6" w:rsidR="00943A8A" w:rsidRPr="009639B8" w:rsidRDefault="00872074" w:rsidP="006534AB">
      <w:pPr>
        <w:pStyle w:val="Body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9639B8">
        <w:rPr>
          <w:rFonts w:ascii="Times New Roman" w:hAnsi="Times New Roman" w:cs="Times New Roman"/>
          <w:b/>
          <w:bCs/>
          <w:sz w:val="28"/>
          <w:szCs w:val="28"/>
          <w:lang w:val="ro-RO"/>
        </w:rPr>
        <w:t>C</w:t>
      </w:r>
      <w:r w:rsidR="006534AB">
        <w:rPr>
          <w:rFonts w:ascii="Times New Roman" w:hAnsi="Times New Roman" w:cs="Times New Roman"/>
          <w:b/>
          <w:bCs/>
          <w:sz w:val="28"/>
          <w:szCs w:val="28"/>
          <w:lang w:val="ro-RO"/>
        </w:rPr>
        <w:t>apitolul</w:t>
      </w:r>
      <w:r w:rsidRPr="009639B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VI </w:t>
      </w:r>
      <w:r w:rsidR="006534AB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D</w:t>
      </w:r>
      <w:r w:rsidR="006534AB" w:rsidRPr="009639B8">
        <w:rPr>
          <w:rFonts w:ascii="Times New Roman" w:hAnsi="Times New Roman" w:cs="Times New Roman"/>
          <w:b/>
          <w:bCs/>
          <w:sz w:val="28"/>
          <w:szCs w:val="28"/>
          <w:lang w:val="ro-RO"/>
        </w:rPr>
        <w:t>ispoziții finale</w:t>
      </w:r>
    </w:p>
    <w:p w14:paraId="657F1D7B" w14:textId="77777777" w:rsidR="008D354D" w:rsidRPr="009639B8" w:rsidRDefault="008D354D" w:rsidP="005B0D97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</w:p>
    <w:p w14:paraId="00FD8951" w14:textId="5930669D" w:rsidR="00943A8A" w:rsidRPr="009639B8" w:rsidRDefault="00872074" w:rsidP="006534AB">
      <w:pPr>
        <w:pStyle w:val="Body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534AB">
        <w:rPr>
          <w:rFonts w:ascii="Times New Roman" w:hAnsi="Times New Roman" w:cs="Times New Roman"/>
          <w:b/>
          <w:bCs/>
          <w:sz w:val="28"/>
          <w:szCs w:val="28"/>
          <w:lang w:val="ro-RO"/>
        </w:rPr>
        <w:t>Art.1</w:t>
      </w:r>
      <w:r w:rsidR="00261109" w:rsidRPr="006534AB">
        <w:rPr>
          <w:rFonts w:ascii="Times New Roman" w:hAnsi="Times New Roman" w:cs="Times New Roman"/>
          <w:b/>
          <w:bCs/>
          <w:sz w:val="28"/>
          <w:szCs w:val="28"/>
          <w:lang w:val="ro-RO"/>
        </w:rPr>
        <w:t>2</w:t>
      </w:r>
      <w:r w:rsidRPr="006534AB">
        <w:rPr>
          <w:rFonts w:ascii="Times New Roman" w:hAnsi="Times New Roman" w:cs="Times New Roman"/>
          <w:b/>
          <w:bCs/>
          <w:sz w:val="28"/>
          <w:szCs w:val="28"/>
          <w:lang w:val="ro-RO"/>
        </w:rPr>
        <w:t>.</w:t>
      </w:r>
      <w:r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Regulamentul de </w:t>
      </w:r>
      <w:r w:rsidR="00990584">
        <w:rPr>
          <w:rFonts w:ascii="Times New Roman" w:hAnsi="Times New Roman" w:cs="Times New Roman"/>
          <w:sz w:val="28"/>
          <w:szCs w:val="28"/>
          <w:lang w:val="ro-RO"/>
        </w:rPr>
        <w:t>o</w:t>
      </w:r>
      <w:r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rganizare </w:t>
      </w:r>
      <w:proofErr w:type="spellStart"/>
      <w:r w:rsidR="00990584">
        <w:rPr>
          <w:rFonts w:ascii="Times New Roman" w:hAnsi="Times New Roman" w:cs="Times New Roman"/>
          <w:sz w:val="28"/>
          <w:szCs w:val="28"/>
          <w:lang w:val="ro-RO"/>
        </w:rPr>
        <w:t>ş</w:t>
      </w:r>
      <w:r w:rsidRPr="009639B8">
        <w:rPr>
          <w:rFonts w:ascii="Times New Roman" w:hAnsi="Times New Roman" w:cs="Times New Roman"/>
          <w:sz w:val="28"/>
          <w:szCs w:val="28"/>
          <w:lang w:val="ro-RO"/>
        </w:rPr>
        <w:t>i</w:t>
      </w:r>
      <w:proofErr w:type="spellEnd"/>
      <w:r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990584">
        <w:rPr>
          <w:rFonts w:ascii="Times New Roman" w:hAnsi="Times New Roman" w:cs="Times New Roman"/>
          <w:sz w:val="28"/>
          <w:szCs w:val="28"/>
          <w:lang w:val="ro-RO"/>
        </w:rPr>
        <w:t>f</w:t>
      </w:r>
      <w:r w:rsidRPr="009639B8">
        <w:rPr>
          <w:rFonts w:ascii="Times New Roman" w:hAnsi="Times New Roman" w:cs="Times New Roman"/>
          <w:sz w:val="28"/>
          <w:szCs w:val="28"/>
          <w:lang w:val="ro-RO"/>
        </w:rPr>
        <w:t>unc</w:t>
      </w:r>
      <w:r w:rsidR="00990584">
        <w:rPr>
          <w:rFonts w:ascii="Times New Roman" w:hAnsi="Times New Roman" w:cs="Times New Roman"/>
          <w:sz w:val="28"/>
          <w:szCs w:val="28"/>
          <w:lang w:val="ro-RO"/>
        </w:rPr>
        <w:t>ţ</w:t>
      </w:r>
      <w:r w:rsidRPr="009639B8">
        <w:rPr>
          <w:rFonts w:ascii="Times New Roman" w:hAnsi="Times New Roman" w:cs="Times New Roman"/>
          <w:sz w:val="28"/>
          <w:szCs w:val="28"/>
          <w:lang w:val="ro-RO"/>
        </w:rPr>
        <w:t>ionare</w:t>
      </w:r>
      <w:proofErr w:type="spellEnd"/>
      <w:r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al Consiliului de </w:t>
      </w:r>
      <w:r w:rsidR="00990584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dministrație poate fi modificat </w:t>
      </w:r>
      <w:proofErr w:type="spellStart"/>
      <w:r w:rsidR="00990584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="00990584">
        <w:rPr>
          <w:rFonts w:ascii="Times New Roman" w:hAnsi="Times New Roman" w:cs="Times New Roman"/>
          <w:sz w:val="28"/>
          <w:szCs w:val="28"/>
          <w:lang w:val="ro-RO"/>
        </w:rPr>
        <w:t xml:space="preserve"> completat </w:t>
      </w:r>
      <w:r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la propunerea membrilor Consiliului de </w:t>
      </w:r>
      <w:r w:rsidR="00990584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639B8">
        <w:rPr>
          <w:rFonts w:ascii="Times New Roman" w:hAnsi="Times New Roman" w:cs="Times New Roman"/>
          <w:sz w:val="28"/>
          <w:szCs w:val="28"/>
          <w:lang w:val="ro-RO"/>
        </w:rPr>
        <w:t>dministrație.</w:t>
      </w:r>
    </w:p>
    <w:p w14:paraId="153B325C" w14:textId="1EDE7E95" w:rsidR="00A75AC1" w:rsidRPr="009639B8" w:rsidRDefault="00A75AC1" w:rsidP="005B0D97">
      <w:pPr>
        <w:pStyle w:val="Body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38E69B5" w14:textId="1B030D2E" w:rsidR="00A75AC1" w:rsidRPr="009639B8" w:rsidRDefault="00A75AC1" w:rsidP="005B0D97">
      <w:pPr>
        <w:pStyle w:val="Body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37EFBCDB" w14:textId="6D5AA675" w:rsidR="00A75AC1" w:rsidRPr="009639B8" w:rsidRDefault="00AB0D91" w:rsidP="00AB0D91">
      <w:pPr>
        <w:pStyle w:val="Body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</w:t>
      </w:r>
      <w:r w:rsidR="00804D7F">
        <w:rPr>
          <w:rFonts w:ascii="Times New Roman" w:hAnsi="Times New Roman" w:cs="Times New Roman"/>
          <w:b/>
          <w:bCs/>
          <w:sz w:val="28"/>
          <w:szCs w:val="28"/>
          <w:lang w:val="ro-RO"/>
        </w:rPr>
        <w:t>Primar</w:t>
      </w:r>
      <w:r w:rsidR="00A75AC1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</w:t>
      </w:r>
      <w:r w:rsidR="00804D7F" w:rsidRPr="00804D7F">
        <w:rPr>
          <w:rFonts w:ascii="Times New Roman" w:hAnsi="Times New Roman" w:cs="Times New Roman"/>
          <w:b/>
          <w:bCs/>
          <w:sz w:val="28"/>
          <w:szCs w:val="28"/>
          <w:lang w:val="ro-RO"/>
        </w:rPr>
        <w:t>Secretar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g</w:t>
      </w:r>
      <w:r w:rsidR="00804D7F" w:rsidRPr="00804D7F">
        <w:rPr>
          <w:rFonts w:ascii="Times New Roman" w:hAnsi="Times New Roman" w:cs="Times New Roman"/>
          <w:b/>
          <w:bCs/>
          <w:sz w:val="28"/>
          <w:szCs w:val="28"/>
          <w:lang w:val="ro-RO"/>
        </w:rPr>
        <w:t>eneral</w:t>
      </w:r>
      <w:r w:rsidR="00804D7F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,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proofErr w:type="spellStart"/>
      <w:r w:rsidRPr="00AB0D91">
        <w:rPr>
          <w:rFonts w:ascii="Times New Roman" w:hAnsi="Times New Roman" w:cs="Times New Roman"/>
          <w:b/>
          <w:bCs/>
          <w:sz w:val="28"/>
          <w:szCs w:val="28"/>
          <w:lang w:val="ro-RO"/>
        </w:rPr>
        <w:t>Pre</w:t>
      </w:r>
      <w:r w:rsidRPr="00AB0D91">
        <w:rPr>
          <w:rFonts w:ascii="Times New Roman" w:hAnsi="Times New Roman" w:cs="Times New Roman"/>
          <w:b/>
          <w:bCs/>
          <w:sz w:val="28"/>
          <w:szCs w:val="28"/>
          <w:lang w:val="ro-RO"/>
        </w:rPr>
        <w:t>ş</w:t>
      </w:r>
      <w:r w:rsidRPr="00AB0D91">
        <w:rPr>
          <w:rFonts w:ascii="Times New Roman" w:hAnsi="Times New Roman" w:cs="Times New Roman"/>
          <w:b/>
          <w:bCs/>
          <w:sz w:val="28"/>
          <w:szCs w:val="28"/>
          <w:lang w:val="ro-RO"/>
        </w:rPr>
        <w:t>edinte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AB0D91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de </w:t>
      </w:r>
      <w:proofErr w:type="spellStart"/>
      <w:r w:rsidRPr="00AB0D91">
        <w:rPr>
          <w:rFonts w:ascii="Times New Roman" w:hAnsi="Times New Roman" w:cs="Times New Roman"/>
          <w:b/>
          <w:bCs/>
          <w:sz w:val="28"/>
          <w:szCs w:val="28"/>
          <w:lang w:val="ro-RO"/>
        </w:rPr>
        <w:t>ş</w:t>
      </w:r>
      <w:r w:rsidRPr="00AB0D91">
        <w:rPr>
          <w:rFonts w:ascii="Times New Roman" w:hAnsi="Times New Roman" w:cs="Times New Roman"/>
          <w:b/>
          <w:bCs/>
          <w:sz w:val="28"/>
          <w:szCs w:val="28"/>
          <w:lang w:val="ro-RO"/>
        </w:rPr>
        <w:t>edin</w:t>
      </w:r>
      <w:r w:rsidRPr="00AB0D91">
        <w:rPr>
          <w:rFonts w:ascii="Times New Roman" w:hAnsi="Times New Roman" w:cs="Times New Roman"/>
          <w:b/>
          <w:bCs/>
          <w:sz w:val="28"/>
          <w:szCs w:val="28"/>
          <w:lang w:val="ro-RO"/>
        </w:rPr>
        <w:t>ţ</w:t>
      </w:r>
      <w:r w:rsidRPr="00AB0D91">
        <w:rPr>
          <w:rFonts w:ascii="Times New Roman" w:hAnsi="Times New Roman" w:cs="Times New Roman"/>
          <w:b/>
          <w:bCs/>
          <w:sz w:val="28"/>
          <w:szCs w:val="28"/>
          <w:lang w:val="ro-RO"/>
        </w:rPr>
        <w:t>ă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804D7F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Întocmit</w:t>
      </w:r>
      <w:r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804D7F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  <w:r w:rsidR="00804D7F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Negură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Mihăiţă</w:t>
      </w:r>
      <w:proofErr w:type="spellEnd"/>
      <w:r w:rsidR="00A75AC1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</w:t>
      </w:r>
      <w:proofErr w:type="spellStart"/>
      <w:r w:rsidRPr="00AB0D91">
        <w:rPr>
          <w:rFonts w:ascii="Times New Roman" w:hAnsi="Times New Roman" w:cs="Times New Roman"/>
          <w:b/>
          <w:bCs/>
          <w:sz w:val="28"/>
          <w:szCs w:val="28"/>
          <w:lang w:val="ro-RO"/>
        </w:rPr>
        <w:t>Erhan</w:t>
      </w:r>
      <w:proofErr w:type="spellEnd"/>
      <w:r w:rsidRPr="00AB0D91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Rodica</w:t>
      </w:r>
      <w:r w:rsidR="00A75AC1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</w:t>
      </w:r>
      <w:r w:rsidRPr="00AB0D91">
        <w:rPr>
          <w:rFonts w:ascii="Times New Roman" w:hAnsi="Times New Roman" w:cs="Times New Roman"/>
          <w:b/>
          <w:bCs/>
          <w:sz w:val="28"/>
          <w:szCs w:val="28"/>
          <w:lang w:val="ro-RO"/>
        </w:rPr>
        <w:t>Manager</w:t>
      </w:r>
      <w:r w:rsidRPr="009639B8">
        <w:rPr>
          <w:rFonts w:ascii="Times New Roman" w:hAnsi="Times New Roman" w:cs="Times New Roman"/>
          <w:sz w:val="28"/>
          <w:szCs w:val="28"/>
          <w:lang w:val="ro-RO"/>
        </w:rPr>
        <w:t>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75AC1" w:rsidRPr="009639B8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14:paraId="746D20DC" w14:textId="49B0B8E2" w:rsidR="00AB0D91" w:rsidRPr="00AB0D91" w:rsidRDefault="00AB0D91" w:rsidP="00AB0D91">
      <w:pPr>
        <w:pStyle w:val="Body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                                            </w:t>
      </w:r>
      <w:proofErr w:type="spellStart"/>
      <w:r w:rsidRPr="00AB0D91">
        <w:rPr>
          <w:rFonts w:ascii="Times New Roman" w:hAnsi="Times New Roman" w:cs="Times New Roman"/>
          <w:b/>
          <w:bCs/>
          <w:sz w:val="28"/>
          <w:szCs w:val="28"/>
          <w:lang w:val="ro-RO"/>
        </w:rPr>
        <w:t>Stamatin</w:t>
      </w:r>
      <w:proofErr w:type="spellEnd"/>
      <w:r w:rsidRPr="00AB0D91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Bogdan</w:t>
      </w:r>
    </w:p>
    <w:p w14:paraId="66943A6F" w14:textId="199285C5" w:rsidR="00A75AC1" w:rsidRPr="009639B8" w:rsidRDefault="00A75AC1" w:rsidP="005B0D97">
      <w:pPr>
        <w:pStyle w:val="Body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760D9D2" w14:textId="4CE81914" w:rsidR="00A75AC1" w:rsidRPr="009639B8" w:rsidRDefault="00A75AC1" w:rsidP="005B0D97">
      <w:pPr>
        <w:pStyle w:val="Body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F16F6CB" w14:textId="77777777" w:rsidR="00A75AC1" w:rsidRPr="009639B8" w:rsidRDefault="00A75AC1" w:rsidP="005B0D97">
      <w:pPr>
        <w:pStyle w:val="Body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14:paraId="1F0B210E" w14:textId="0A8635DD" w:rsidR="00A75AC1" w:rsidRPr="009639B8" w:rsidRDefault="00A75AC1" w:rsidP="005B0D97">
      <w:pPr>
        <w:pStyle w:val="Body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sectPr w:rsidR="00A75AC1" w:rsidRPr="009639B8" w:rsidSect="006534AB">
      <w:headerReference w:type="default" r:id="rId7"/>
      <w:footerReference w:type="default" r:id="rId8"/>
      <w:pgSz w:w="11900" w:h="16840"/>
      <w:pgMar w:top="720" w:right="560" w:bottom="567" w:left="1296" w:header="706" w:footer="41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26471D" w14:textId="77777777" w:rsidR="006942B7" w:rsidRDefault="006942B7">
      <w:r>
        <w:separator/>
      </w:r>
    </w:p>
  </w:endnote>
  <w:endnote w:type="continuationSeparator" w:id="0">
    <w:p w14:paraId="38899A2B" w14:textId="77777777" w:rsidR="006942B7" w:rsidRDefault="00694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EC9916" w14:textId="135F59E0" w:rsidR="00481E6D" w:rsidRDefault="00481E6D">
    <w:pPr>
      <w:pStyle w:val="Subsol"/>
      <w:jc w:val="right"/>
    </w:pPr>
  </w:p>
  <w:p w14:paraId="7173F6E1" w14:textId="77777777" w:rsidR="00943A8A" w:rsidRDefault="00943A8A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E98E04" w14:textId="77777777" w:rsidR="006942B7" w:rsidRDefault="006942B7">
      <w:r>
        <w:separator/>
      </w:r>
    </w:p>
  </w:footnote>
  <w:footnote w:type="continuationSeparator" w:id="0">
    <w:p w14:paraId="101EA3A4" w14:textId="77777777" w:rsidR="006942B7" w:rsidRDefault="00694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64870743"/>
      <w:docPartObj>
        <w:docPartGallery w:val="Page Numbers (Top of Page)"/>
        <w:docPartUnique/>
      </w:docPartObj>
    </w:sdtPr>
    <w:sdtEndPr/>
    <w:sdtContent>
      <w:p w14:paraId="3D5A632C" w14:textId="198127C6" w:rsidR="00DF76C6" w:rsidRDefault="00DF76C6">
        <w:pPr>
          <w:pStyle w:val="Antet"/>
          <w:jc w:val="center"/>
        </w:pPr>
        <w:r w:rsidRPr="00DF76C6">
          <w:rPr>
            <w:sz w:val="20"/>
            <w:szCs w:val="20"/>
          </w:rPr>
          <w:fldChar w:fldCharType="begin"/>
        </w:r>
        <w:r w:rsidRPr="00DF76C6">
          <w:rPr>
            <w:sz w:val="20"/>
            <w:szCs w:val="20"/>
          </w:rPr>
          <w:instrText>PAGE   \* MERGEFORMAT</w:instrText>
        </w:r>
        <w:r w:rsidRPr="00DF76C6">
          <w:rPr>
            <w:sz w:val="20"/>
            <w:szCs w:val="20"/>
          </w:rPr>
          <w:fldChar w:fldCharType="separate"/>
        </w:r>
        <w:r w:rsidRPr="00DF76C6">
          <w:rPr>
            <w:sz w:val="20"/>
            <w:szCs w:val="20"/>
            <w:lang w:val="ro-RO"/>
          </w:rPr>
          <w:t>2</w:t>
        </w:r>
        <w:r w:rsidRPr="00DF76C6">
          <w:rPr>
            <w:sz w:val="20"/>
            <w:szCs w:val="20"/>
          </w:rPr>
          <w:fldChar w:fldCharType="end"/>
        </w:r>
      </w:p>
    </w:sdtContent>
  </w:sdt>
  <w:p w14:paraId="043FE2C4" w14:textId="77777777" w:rsidR="00DF76C6" w:rsidRDefault="00DF76C6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920B60"/>
    <w:multiLevelType w:val="hybridMultilevel"/>
    <w:tmpl w:val="3EF6DDE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551D00"/>
    <w:multiLevelType w:val="hybridMultilevel"/>
    <w:tmpl w:val="DA8CCB26"/>
    <w:lvl w:ilvl="0" w:tplc="4BD4975A">
      <w:start w:val="7"/>
      <w:numFmt w:val="lowerLetter"/>
      <w:lvlText w:val="%1)"/>
      <w:lvlJc w:val="left"/>
      <w:pPr>
        <w:ind w:left="1068" w:hanging="360"/>
      </w:pPr>
      <w:rPr>
        <w:rFonts w:eastAsia="Arial Unicode MS"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E67644E"/>
    <w:multiLevelType w:val="hybridMultilevel"/>
    <w:tmpl w:val="D9CE58E8"/>
    <w:lvl w:ilvl="0" w:tplc="93209D8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6D1525"/>
    <w:multiLevelType w:val="hybridMultilevel"/>
    <w:tmpl w:val="D03ADF8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85621"/>
    <w:multiLevelType w:val="hybridMultilevel"/>
    <w:tmpl w:val="D7BCF2D0"/>
    <w:lvl w:ilvl="0" w:tplc="C4741BD8">
      <w:start w:val="1"/>
      <w:numFmt w:val="lowerLetter"/>
      <w:lvlText w:val="%1)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CB2051"/>
    <w:multiLevelType w:val="hybridMultilevel"/>
    <w:tmpl w:val="D8F0229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A8A"/>
    <w:rsid w:val="00041D0C"/>
    <w:rsid w:val="000639DE"/>
    <w:rsid w:val="00075955"/>
    <w:rsid w:val="00120770"/>
    <w:rsid w:val="00132229"/>
    <w:rsid w:val="00143E7F"/>
    <w:rsid w:val="001C153D"/>
    <w:rsid w:val="002131F0"/>
    <w:rsid w:val="00216517"/>
    <w:rsid w:val="002352D0"/>
    <w:rsid w:val="00261109"/>
    <w:rsid w:val="003D3E23"/>
    <w:rsid w:val="00424FB6"/>
    <w:rsid w:val="00441A93"/>
    <w:rsid w:val="004655F9"/>
    <w:rsid w:val="00481E6D"/>
    <w:rsid w:val="004B77EF"/>
    <w:rsid w:val="0050292B"/>
    <w:rsid w:val="0052725E"/>
    <w:rsid w:val="005B0D97"/>
    <w:rsid w:val="006116F5"/>
    <w:rsid w:val="0062127C"/>
    <w:rsid w:val="00641358"/>
    <w:rsid w:val="006534AB"/>
    <w:rsid w:val="006942B7"/>
    <w:rsid w:val="006D04C1"/>
    <w:rsid w:val="006E7FB7"/>
    <w:rsid w:val="00751A5E"/>
    <w:rsid w:val="00753156"/>
    <w:rsid w:val="007670F5"/>
    <w:rsid w:val="007A11B7"/>
    <w:rsid w:val="007B31AB"/>
    <w:rsid w:val="00804475"/>
    <w:rsid w:val="00804D7F"/>
    <w:rsid w:val="008326A7"/>
    <w:rsid w:val="00872074"/>
    <w:rsid w:val="008A42B3"/>
    <w:rsid w:val="008D354D"/>
    <w:rsid w:val="008F29DD"/>
    <w:rsid w:val="009123D7"/>
    <w:rsid w:val="00916D39"/>
    <w:rsid w:val="00943A8A"/>
    <w:rsid w:val="009639B8"/>
    <w:rsid w:val="00990584"/>
    <w:rsid w:val="009A25EA"/>
    <w:rsid w:val="009D1B91"/>
    <w:rsid w:val="00A26573"/>
    <w:rsid w:val="00A31B95"/>
    <w:rsid w:val="00A75AC1"/>
    <w:rsid w:val="00A75D6D"/>
    <w:rsid w:val="00A81453"/>
    <w:rsid w:val="00AA36A3"/>
    <w:rsid w:val="00AB0D91"/>
    <w:rsid w:val="00AB397F"/>
    <w:rsid w:val="00B51E76"/>
    <w:rsid w:val="00BA4135"/>
    <w:rsid w:val="00BA494F"/>
    <w:rsid w:val="00BC2C42"/>
    <w:rsid w:val="00C93F96"/>
    <w:rsid w:val="00D21A07"/>
    <w:rsid w:val="00DD2023"/>
    <w:rsid w:val="00DF76C6"/>
    <w:rsid w:val="00E91C51"/>
    <w:rsid w:val="00F05867"/>
    <w:rsid w:val="00F17FA3"/>
    <w:rsid w:val="00F3524F"/>
    <w:rsid w:val="00F41A3A"/>
    <w:rsid w:val="00F42E20"/>
    <w:rsid w:val="00F84BE5"/>
    <w:rsid w:val="00FE08E4"/>
    <w:rsid w:val="00FF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267ECC7"/>
  <w15:docId w15:val="{0F5EC456-BB7B-40AA-9664-410DF6A5F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ro-RO" w:eastAsia="ro-R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ntet">
    <w:name w:val="header"/>
    <w:basedOn w:val="Normal"/>
    <w:link w:val="AntetCaracter"/>
    <w:uiPriority w:val="99"/>
    <w:unhideWhenUsed/>
    <w:rsid w:val="00481E6D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81E6D"/>
    <w:rPr>
      <w:sz w:val="24"/>
      <w:szCs w:val="24"/>
      <w:lang w:val="en-US" w:eastAsia="en-US"/>
    </w:rPr>
  </w:style>
  <w:style w:type="paragraph" w:styleId="Subsol">
    <w:name w:val="footer"/>
    <w:basedOn w:val="Normal"/>
    <w:link w:val="SubsolCaracter"/>
    <w:uiPriority w:val="99"/>
    <w:unhideWhenUsed/>
    <w:rsid w:val="00481E6D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81E6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4</Pages>
  <Words>1536</Words>
  <Characters>8913</Characters>
  <Application>Microsoft Office Word</Application>
  <DocSecurity>0</DocSecurity>
  <Lines>74</Lines>
  <Paragraphs>20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Catalina.Botea</dc:creator>
  <cp:lastModifiedBy>Paul.Petroaie</cp:lastModifiedBy>
  <cp:revision>60</cp:revision>
  <cp:lastPrinted>2021-02-26T12:26:00Z</cp:lastPrinted>
  <dcterms:created xsi:type="dcterms:W3CDTF">2021-02-26T06:52:00Z</dcterms:created>
  <dcterms:modified xsi:type="dcterms:W3CDTF">2021-03-10T08:25:00Z</dcterms:modified>
</cp:coreProperties>
</file>