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8564"/>
      </w:tblGrid>
      <w:tr w:rsidR="003602DB" w:rsidRPr="00F6385E" w14:paraId="0344E68A" w14:textId="77777777" w:rsidTr="00662288">
        <w:trPr>
          <w:trHeight w:val="1600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CA85" w14:textId="77777777" w:rsidR="003602DB" w:rsidRPr="00F6385E" w:rsidRDefault="003602DB" w:rsidP="00662288">
            <w:pPr>
              <w:spacing w:after="0" w:line="240" w:lineRule="auto"/>
              <w:ind w:left="-44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bdr w:val="single" w:sz="2" w:space="0" w:color="000000" w:frame="1"/>
                <w:lang w:val="ro-RO" w:eastAsia="ro-RO"/>
              </w:rPr>
              <w:drawing>
                <wp:inline distT="0" distB="0" distL="0" distR="0" wp14:anchorId="27A42C2C" wp14:editId="603F5CAA">
                  <wp:extent cx="1132513" cy="10033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4DAC" w14:textId="77777777" w:rsidR="003602DB" w:rsidRPr="00F6385E" w:rsidRDefault="003602DB" w:rsidP="00662288">
            <w:pPr>
              <w:spacing w:after="0" w:line="240" w:lineRule="auto"/>
              <w:ind w:left="316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CaleaBucovinei</w:t>
            </w:r>
            <w:proofErr w:type="spellEnd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 xml:space="preserve"> Nr. 4</w:t>
            </w:r>
          </w:p>
          <w:p w14:paraId="550994FA" w14:textId="6EE52B7B" w:rsidR="003602DB" w:rsidRPr="00F6385E" w:rsidRDefault="003602DB" w:rsidP="00662288">
            <w:pPr>
              <w:spacing w:after="0" w:line="240" w:lineRule="auto"/>
              <w:ind w:left="1170" w:hanging="1170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tel./fax: 023</w:t>
            </w:r>
            <w:r w:rsidR="0072369C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0</w:t>
            </w: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/312948</w:t>
            </w:r>
          </w:p>
          <w:p w14:paraId="6BA51E53" w14:textId="77777777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e-mail: office@bmcm.ro</w:t>
            </w:r>
          </w:p>
          <w:p w14:paraId="38893862" w14:textId="4E6B22D6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Conectăm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lumea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ta la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întregul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univers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!</w:t>
            </w:r>
          </w:p>
        </w:tc>
      </w:tr>
    </w:tbl>
    <w:p w14:paraId="0878A6AB" w14:textId="77777777" w:rsidR="00C41D87" w:rsidRDefault="00033EEE" w:rsidP="00033EEE">
      <w:pPr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14:paraId="3A14EE7D" w14:textId="77777777" w:rsidR="00C41D87" w:rsidRDefault="00C41D87" w:rsidP="00033EEE">
      <w:pPr>
        <w:rPr>
          <w:rFonts w:ascii="Times New Roman" w:hAnsi="Times New Roman" w:cs="Times New Roman"/>
          <w:bCs/>
          <w:sz w:val="24"/>
          <w:szCs w:val="24"/>
        </w:rPr>
      </w:pPr>
    </w:p>
    <w:p w14:paraId="314C24F1" w14:textId="500E106B" w:rsidR="00C41D87" w:rsidRPr="00287850" w:rsidRDefault="00033EEE" w:rsidP="002878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850">
        <w:rPr>
          <w:rFonts w:ascii="Times New Roman" w:hAnsi="Times New Roman" w:cs="Times New Roman"/>
          <w:b/>
          <w:sz w:val="26"/>
          <w:szCs w:val="26"/>
        </w:rPr>
        <w:t>ANUNȚ</w:t>
      </w:r>
    </w:p>
    <w:p w14:paraId="7BC8F96B" w14:textId="78001900" w:rsidR="00C41D87" w:rsidRPr="00287850" w:rsidRDefault="00C41D87" w:rsidP="00C41D87">
      <w:pPr>
        <w:rPr>
          <w:rFonts w:ascii="Times New Roman" w:hAnsi="Times New Roman" w:cs="Times New Roman"/>
          <w:b/>
          <w:sz w:val="24"/>
          <w:szCs w:val="24"/>
        </w:rPr>
      </w:pPr>
      <w:r w:rsidRPr="002878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Nr. </w:t>
      </w:r>
      <w:r w:rsidR="005E24F2" w:rsidRPr="00287850">
        <w:rPr>
          <w:rFonts w:ascii="Times New Roman" w:hAnsi="Times New Roman" w:cs="Times New Roman"/>
          <w:b/>
          <w:sz w:val="24"/>
          <w:szCs w:val="24"/>
        </w:rPr>
        <w:t>389</w:t>
      </w:r>
      <w:r w:rsidR="003070F6" w:rsidRPr="00287850">
        <w:rPr>
          <w:rFonts w:ascii="Times New Roman" w:hAnsi="Times New Roman" w:cs="Times New Roman"/>
          <w:b/>
          <w:sz w:val="24"/>
          <w:szCs w:val="24"/>
        </w:rPr>
        <w:t>/20.06.2024</w:t>
      </w:r>
    </w:p>
    <w:p w14:paraId="5151675F" w14:textId="0C2CCE19" w:rsidR="00033EEE" w:rsidRPr="00640501" w:rsidRDefault="00033EEE" w:rsidP="003070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A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070F6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="005C17C6" w:rsidRPr="00640501">
        <w:rPr>
          <w:rFonts w:ascii="Times New Roman" w:hAnsi="Times New Roman" w:cs="Times New Roman"/>
          <w:bCs/>
          <w:sz w:val="24"/>
          <w:szCs w:val="24"/>
        </w:rPr>
        <w:t>P</w:t>
      </w:r>
      <w:r w:rsidRPr="00640501">
        <w:rPr>
          <w:rFonts w:ascii="Times New Roman" w:hAnsi="Times New Roman" w:cs="Times New Roman"/>
          <w:bCs/>
          <w:sz w:val="24"/>
          <w:szCs w:val="24"/>
        </w:rPr>
        <w:t>rivind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organizarea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ocuparea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postului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contractual 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774" w:rsidRPr="00640501">
        <w:rPr>
          <w:rFonts w:ascii="Times New Roman" w:hAnsi="Times New Roman" w:cs="Times New Roman"/>
          <w:bCs/>
          <w:sz w:val="24"/>
          <w:szCs w:val="24"/>
        </w:rPr>
        <w:t>vacant</w:t>
      </w:r>
      <w:r w:rsidR="00D078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850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287850">
        <w:rPr>
          <w:rFonts w:ascii="Times New Roman" w:hAnsi="Times New Roman" w:cs="Times New Roman"/>
          <w:bCs/>
          <w:sz w:val="24"/>
          <w:szCs w:val="24"/>
        </w:rPr>
        <w:t>exec</w:t>
      </w:r>
      <w:r w:rsidR="00521932">
        <w:rPr>
          <w:rFonts w:ascii="Times New Roman" w:hAnsi="Times New Roman" w:cs="Times New Roman"/>
          <w:bCs/>
          <w:sz w:val="24"/>
          <w:szCs w:val="24"/>
        </w:rPr>
        <w:t>u</w:t>
      </w:r>
      <w:r w:rsidR="00287850">
        <w:rPr>
          <w:rFonts w:ascii="Times New Roman" w:hAnsi="Times New Roman" w:cs="Times New Roman"/>
          <w:bCs/>
          <w:sz w:val="24"/>
          <w:szCs w:val="24"/>
        </w:rPr>
        <w:t>ție</w:t>
      </w:r>
      <w:proofErr w:type="spellEnd"/>
      <w:r w:rsidR="002878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45A0" w:rsidRPr="00640501">
        <w:rPr>
          <w:rFonts w:ascii="Times New Roman" w:hAnsi="Times New Roman" w:cs="Times New Roman"/>
          <w:bCs/>
          <w:sz w:val="24"/>
          <w:szCs w:val="24"/>
        </w:rPr>
        <w:t>de biblioteca</w:t>
      </w:r>
      <w:proofErr w:type="spellStart"/>
      <w:r w:rsidR="000F45A0" w:rsidRPr="00640501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222996">
        <w:rPr>
          <w:rFonts w:ascii="Times New Roman" w:hAnsi="Times New Roman" w:cs="Times New Roman"/>
          <w:bCs/>
          <w:sz w:val="24"/>
          <w:szCs w:val="24"/>
        </w:rPr>
        <w:t>,</w:t>
      </w:r>
      <w:r w:rsidR="000F45A0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952">
        <w:rPr>
          <w:rFonts w:ascii="Times New Roman" w:hAnsi="Times New Roman" w:cs="Times New Roman"/>
          <w:bCs/>
          <w:sz w:val="24"/>
          <w:szCs w:val="24"/>
        </w:rPr>
        <w:t>grad II</w:t>
      </w:r>
      <w:r w:rsidR="000F45A0">
        <w:rPr>
          <w:rFonts w:ascii="Times New Roman" w:hAnsi="Times New Roman" w:cs="Times New Roman"/>
          <w:bCs/>
          <w:sz w:val="24"/>
          <w:szCs w:val="24"/>
        </w:rPr>
        <w:t>,</w:t>
      </w:r>
      <w:r w:rsidR="000F45A0" w:rsidRPr="000F4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5A0" w:rsidRPr="00640501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="000F45A0" w:rsidRPr="00640501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="000F45A0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45A0" w:rsidRPr="00640501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="000F45A0">
        <w:rPr>
          <w:rFonts w:ascii="Times New Roman" w:hAnsi="Times New Roman" w:cs="Times New Roman"/>
          <w:bCs/>
          <w:sz w:val="24"/>
          <w:szCs w:val="24"/>
        </w:rPr>
        <w:t>,</w:t>
      </w:r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normă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întreagă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21932">
        <w:rPr>
          <w:rFonts w:ascii="Times New Roman" w:hAnsi="Times New Roman" w:cs="Times New Roman"/>
          <w:bCs/>
          <w:sz w:val="24"/>
          <w:szCs w:val="24"/>
        </w:rPr>
        <w:t xml:space="preserve">(pe </w:t>
      </w:r>
      <w:proofErr w:type="spellStart"/>
      <w:r w:rsidR="00521932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="0052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1932">
        <w:rPr>
          <w:rFonts w:ascii="Times New Roman" w:hAnsi="Times New Roman" w:cs="Times New Roman"/>
          <w:bCs/>
          <w:sz w:val="24"/>
          <w:szCs w:val="24"/>
        </w:rPr>
        <w:t>determinată</w:t>
      </w:r>
      <w:proofErr w:type="spellEnd"/>
      <w:r w:rsidR="005219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21932">
        <w:rPr>
          <w:rFonts w:ascii="Times New Roman" w:hAnsi="Times New Roman" w:cs="Times New Roman"/>
          <w:bCs/>
          <w:sz w:val="24"/>
          <w:szCs w:val="24"/>
        </w:rPr>
        <w:t>până</w:t>
      </w:r>
      <w:proofErr w:type="spellEnd"/>
      <w:r w:rsidR="00521932">
        <w:rPr>
          <w:rFonts w:ascii="Times New Roman" w:hAnsi="Times New Roman" w:cs="Times New Roman"/>
          <w:bCs/>
          <w:sz w:val="24"/>
          <w:szCs w:val="24"/>
        </w:rPr>
        <w:t xml:space="preserve"> la data de 01.07.2027, data </w:t>
      </w:r>
      <w:proofErr w:type="spellStart"/>
      <w:r w:rsidR="00521932">
        <w:rPr>
          <w:rFonts w:ascii="Times New Roman" w:hAnsi="Times New Roman" w:cs="Times New Roman"/>
          <w:bCs/>
          <w:sz w:val="24"/>
          <w:szCs w:val="24"/>
        </w:rPr>
        <w:t>revenirii</w:t>
      </w:r>
      <w:proofErr w:type="spellEnd"/>
      <w:r w:rsidR="0052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1932">
        <w:rPr>
          <w:rFonts w:ascii="Times New Roman" w:hAnsi="Times New Roman" w:cs="Times New Roman"/>
          <w:bCs/>
          <w:sz w:val="24"/>
          <w:szCs w:val="24"/>
        </w:rPr>
        <w:t>titularului</w:t>
      </w:r>
      <w:proofErr w:type="spellEnd"/>
      <w:r w:rsidR="0052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1932">
        <w:rPr>
          <w:rFonts w:ascii="Times New Roman" w:hAnsi="Times New Roman" w:cs="Times New Roman"/>
          <w:bCs/>
          <w:sz w:val="24"/>
          <w:szCs w:val="24"/>
        </w:rPr>
        <w:t>postului</w:t>
      </w:r>
      <w:proofErr w:type="spellEnd"/>
      <w:r w:rsidR="00521932">
        <w:rPr>
          <w:rFonts w:ascii="Times New Roman" w:hAnsi="Times New Roman" w:cs="Times New Roman"/>
          <w:bCs/>
          <w:sz w:val="24"/>
          <w:szCs w:val="24"/>
        </w:rPr>
        <w:t>)</w:t>
      </w:r>
      <w:r w:rsidR="0052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din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5BAE" w:rsidRPr="00640501">
        <w:rPr>
          <w:rFonts w:ascii="Times New Roman" w:hAnsi="Times New Roman" w:cs="Times New Roman"/>
          <w:bCs/>
          <w:sz w:val="24"/>
          <w:szCs w:val="24"/>
        </w:rPr>
        <w:t>Secț</w:t>
      </w:r>
      <w:r w:rsidR="008E1774" w:rsidRPr="00640501">
        <w:rPr>
          <w:rFonts w:ascii="Times New Roman" w:hAnsi="Times New Roman" w:cs="Times New Roman"/>
          <w:bCs/>
          <w:sz w:val="24"/>
          <w:szCs w:val="24"/>
        </w:rPr>
        <w:t>iei</w:t>
      </w:r>
      <w:proofErr w:type="spellEnd"/>
      <w:r w:rsidR="00E55BAE" w:rsidRPr="0064050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12E1B">
        <w:rPr>
          <w:rFonts w:ascii="Times New Roman" w:hAnsi="Times New Roman" w:cs="Times New Roman"/>
          <w:bCs/>
          <w:sz w:val="24"/>
          <w:szCs w:val="24"/>
        </w:rPr>
        <w:t>Î</w:t>
      </w:r>
      <w:r w:rsidR="00E55BAE" w:rsidRPr="00640501">
        <w:rPr>
          <w:rFonts w:ascii="Times New Roman" w:hAnsi="Times New Roman" w:cs="Times New Roman"/>
          <w:bCs/>
          <w:sz w:val="24"/>
          <w:szCs w:val="24"/>
        </w:rPr>
        <w:t>mprumut</w:t>
      </w:r>
      <w:proofErr w:type="spellEnd"/>
      <w:r w:rsidR="00E55BAE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E1B">
        <w:rPr>
          <w:rFonts w:ascii="Times New Roman" w:hAnsi="Times New Roman" w:cs="Times New Roman"/>
          <w:bCs/>
          <w:sz w:val="24"/>
          <w:szCs w:val="24"/>
        </w:rPr>
        <w:t>C</w:t>
      </w:r>
      <w:r w:rsidR="00E55BAE" w:rsidRPr="00640501">
        <w:rPr>
          <w:rFonts w:ascii="Times New Roman" w:hAnsi="Times New Roman" w:cs="Times New Roman"/>
          <w:bCs/>
          <w:sz w:val="24"/>
          <w:szCs w:val="24"/>
        </w:rPr>
        <w:t>arte</w:t>
      </w:r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Bibliotecii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774" w:rsidRPr="00640501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8E1774" w:rsidRPr="00640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DA037" w14:textId="457F9982" w:rsidR="008E1774" w:rsidRDefault="008E1774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0F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C17C6" w:rsidRPr="005C1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7357942"/>
      <w:proofErr w:type="spellStart"/>
      <w:r w:rsidR="00C6709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C6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09B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C17C6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C6709B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C6709B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C6709B">
        <w:rPr>
          <w:rFonts w:ascii="Times New Roman" w:hAnsi="Times New Roman" w:cs="Times New Roman"/>
          <w:sz w:val="24"/>
          <w:szCs w:val="24"/>
        </w:rPr>
        <w:t>, nr.2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probe:</w:t>
      </w:r>
      <w:r w:rsidR="004D2348" w:rsidRPr="005C1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61412" w14:textId="646FDE4D" w:rsidR="008E1774" w:rsidRPr="008E1774" w:rsidRDefault="004D2348" w:rsidP="008E1774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scrisă</w:t>
      </w:r>
      <w:proofErr w:type="spellEnd"/>
      <w:r w:rsidR="005C17C6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de</w:t>
      </w:r>
      <w:r w:rsidR="00DD25E8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="008E1774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8E1774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8E1774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8B1529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="008B1529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</w:t>
      </w:r>
      <w:r w:rsidR="001B0C0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55BAE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 w:rsidR="00E55BAE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AF78D31" w14:textId="27163AFE" w:rsidR="00E55BAE" w:rsidRDefault="008E1774" w:rsidP="008E1774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interviu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de 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</w:t>
      </w:r>
      <w:r w:rsidR="001B0C0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00.</w:t>
      </w:r>
    </w:p>
    <w:p w14:paraId="6A61FE86" w14:textId="53ED0EB0" w:rsidR="00640501" w:rsidRPr="00640501" w:rsidRDefault="008E1774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</w:t>
      </w:r>
      <w:r w:rsidR="003070F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Condiţiile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generale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de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înscriere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 concurs sunt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cele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prevăzute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</w:t>
      </w:r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art. 15 din </w:t>
      </w:r>
      <w:proofErr w:type="spellStart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Hotărârea</w:t>
      </w:r>
      <w:proofErr w:type="spellEnd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Guvernului</w:t>
      </w:r>
      <w:proofErr w:type="spellEnd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nr. 1336/2022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>.</w:t>
      </w:r>
    </w:p>
    <w:p w14:paraId="45F056EF" w14:textId="3E2B319A" w:rsidR="00033EEE" w:rsidRPr="005C17C6" w:rsidRDefault="00640501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candid</w:t>
      </w:r>
      <w:r w:rsidR="00E55BAE" w:rsidRPr="005C17C6">
        <w:rPr>
          <w:rFonts w:ascii="Times New Roman" w:hAnsi="Times New Roman" w:cs="Times New Roman"/>
          <w:sz w:val="24"/>
          <w:szCs w:val="24"/>
        </w:rPr>
        <w:t>ații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2D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>:</w:t>
      </w:r>
    </w:p>
    <w:p w14:paraId="3043E944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I.Condiții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1E766496" w14:textId="77777777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a) 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3EFD9440" w14:textId="3A7BD9B1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212D3936" w14:textId="0F6C427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5EF89DEA" w14:textId="041FD384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02CEF6EC" w14:textId="58D3230C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58E37833" w14:textId="29A7AF59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f)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29872CC6" w14:textId="460558D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g) nu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41CD7628" w14:textId="7F44FC0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h)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. (1) lit. h).</w:t>
      </w:r>
    </w:p>
    <w:p w14:paraId="51139597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C6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="007B62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Condiții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062E2ED2" w14:textId="76748BAB" w:rsidR="00033EEE" w:rsidRPr="0073784E" w:rsidRDefault="00A8671F" w:rsidP="007B6259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5895">
        <w:rPr>
          <w:rFonts w:ascii="Times New Roman" w:hAnsi="Times New Roman" w:cs="Times New Roman"/>
          <w:sz w:val="24"/>
          <w:szCs w:val="24"/>
        </w:rPr>
        <w:t>-</w:t>
      </w:r>
      <w:r w:rsidR="00F3292D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superioare</w:t>
      </w:r>
      <w:proofErr w:type="spellEnd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lungă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durată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absolvite</w:t>
      </w:r>
      <w:proofErr w:type="spellEnd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diplomă</w:t>
      </w:r>
      <w:proofErr w:type="spellEnd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licență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echivalentă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domeniul</w:t>
      </w:r>
      <w:proofErr w:type="spellEnd"/>
      <w:r w:rsidR="00225895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Istorie</w:t>
      </w:r>
      <w:proofErr w:type="spellEnd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Geografie</w:t>
      </w:r>
      <w:proofErr w:type="spellEnd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Sociologie</w:t>
      </w:r>
      <w:proofErr w:type="spellEnd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="006E7D30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E7D30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Filologie</w:t>
      </w:r>
      <w:proofErr w:type="spellEnd"/>
      <w:r w:rsidR="007B6259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40501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="005C17C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Științe</w:t>
      </w:r>
      <w:proofErr w:type="spellEnd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ale </w:t>
      </w:r>
      <w:proofErr w:type="spellStart"/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comunicării</w:t>
      </w:r>
      <w:proofErr w:type="spellEnd"/>
      <w:r w:rsidR="00033EEE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1D4967E3" w14:textId="2D388DB2" w:rsidR="00033EEE" w:rsidRPr="0073784E" w:rsidRDefault="00033EEE" w:rsidP="007B6259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225895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Vechime</w:t>
      </w:r>
      <w:proofErr w:type="spellEnd"/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specialitatea</w:t>
      </w:r>
      <w:proofErr w:type="spellEnd"/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studiilor</w:t>
      </w:r>
      <w:proofErr w:type="spellEnd"/>
      <w:r w:rsid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="00025816"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an</w:t>
      </w:r>
      <w:r w:rsidRPr="0073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63539E7A" w14:textId="77777777" w:rsidR="007A56D8" w:rsidRPr="0073784E" w:rsidRDefault="007A56D8" w:rsidP="007B6259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231F1F" w14:textId="5A0A971A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III.Dosarul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conține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2B5FF17C" w14:textId="77777777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366017"/>
      <w:r w:rsidRPr="00AA2FDC">
        <w:rPr>
          <w:rFonts w:ascii="Times New Roman" w:hAnsi="Times New Roman" w:cs="Times New Roman"/>
          <w:sz w:val="24"/>
          <w:szCs w:val="24"/>
        </w:rPr>
        <w:t xml:space="preserve">a) formular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2;</w:t>
      </w:r>
    </w:p>
    <w:p w14:paraId="1ABFDE71" w14:textId="2D53C140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4DC557F6" w14:textId="3597F142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26CC5A13" w14:textId="3ED3504D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08A85F5A" w14:textId="10B91665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3E5EA802" w14:textId="61A4F788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506023ED" w14:textId="279CC914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134F14B7" w14:textId="44DADA6F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5BDA6D3F" w14:textId="3D593484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) curriculum vitae, model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.</w:t>
      </w:r>
    </w:p>
    <w:p w14:paraId="01C44D8E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>,</w:t>
      </w:r>
      <w:r w:rsidR="007B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>.</w:t>
      </w:r>
      <w:r w:rsidR="007B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dizabilități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însoțită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0A1" w:rsidRPr="005C17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5510A1" w:rsidRPr="005C17C6">
        <w:rPr>
          <w:rFonts w:ascii="Times New Roman" w:hAnsi="Times New Roman" w:cs="Times New Roman"/>
          <w:sz w:val="24"/>
          <w:szCs w:val="24"/>
        </w:rPr>
        <w:t>.</w:t>
      </w:r>
    </w:p>
    <w:p w14:paraId="62DFE7B2" w14:textId="3BBB77B8" w:rsidR="00033EEE" w:rsidRPr="005C17C6" w:rsidRDefault="002572FB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la lit. b) – e</w:t>
      </w:r>
      <w:r w:rsidR="00033EEE" w:rsidRPr="005C17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conformității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>.</w:t>
      </w:r>
    </w:p>
    <w:p w14:paraId="42C890D3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cazu</w:t>
      </w:r>
      <w:r w:rsidR="002572FB" w:rsidRPr="005C17C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B" w:rsidRPr="005C17C6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B" w:rsidRPr="005C17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2572FB" w:rsidRPr="005C17C6">
        <w:rPr>
          <w:rFonts w:ascii="Times New Roman" w:hAnsi="Times New Roman" w:cs="Times New Roman"/>
          <w:sz w:val="24"/>
          <w:szCs w:val="24"/>
        </w:rPr>
        <w:t xml:space="preserve"> la lit f</w:t>
      </w:r>
      <w:r w:rsidRPr="005C17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Pr="005C17C6">
        <w:rPr>
          <w:rFonts w:ascii="Times New Roman" w:hAnsi="Times New Roman" w:cs="Times New Roman"/>
          <w:sz w:val="24"/>
          <w:szCs w:val="24"/>
        </w:rPr>
        <w:t xml:space="preserve">admis la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, care a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Pr="005C17C6">
        <w:rPr>
          <w:rFonts w:ascii="Times New Roman" w:hAnsi="Times New Roman" w:cs="Times New Roman"/>
          <w:sz w:val="24"/>
          <w:szCs w:val="24"/>
        </w:rPr>
        <w:t>pe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Pr="005C17C6">
        <w:rPr>
          <w:rFonts w:ascii="Times New Roman" w:hAnsi="Times New Roman" w:cs="Times New Roman"/>
          <w:sz w:val="24"/>
          <w:szCs w:val="24"/>
        </w:rPr>
        <w:t>propria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antecedente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pen</w:t>
      </w:r>
      <w:r w:rsidR="00AE2B5A" w:rsidRPr="005C17C6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AE2B5A" w:rsidRPr="005C17C6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="00AE2B5A" w:rsidRPr="005C17C6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="00AE2B5A" w:rsidRPr="005C17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8D536C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="007952EE">
        <w:rPr>
          <w:rFonts w:ascii="Times New Roman" w:hAnsi="Times New Roman" w:cs="Times New Roman"/>
          <w:sz w:val="24"/>
          <w:szCs w:val="24"/>
        </w:rPr>
        <w:t>originalu</w:t>
      </w:r>
      <w:r w:rsidRPr="005C17C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B5A" w:rsidRPr="005C17C6">
        <w:rPr>
          <w:rFonts w:ascii="Times New Roman" w:hAnsi="Times New Roman" w:cs="Times New Roman"/>
          <w:sz w:val="24"/>
          <w:szCs w:val="24"/>
        </w:rPr>
        <w:t>cazierului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B5A" w:rsidRPr="005C17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="00AE2B5A" w:rsidRPr="005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B5A" w:rsidRPr="005C17C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B5A" w:rsidRPr="005C17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B5A" w:rsidRPr="005C17C6">
        <w:rPr>
          <w:rFonts w:ascii="Times New Roman" w:hAnsi="Times New Roman" w:cs="Times New Roman"/>
          <w:sz w:val="24"/>
          <w:szCs w:val="24"/>
        </w:rPr>
        <w:t>tâ</w:t>
      </w:r>
      <w:r w:rsidRPr="005C17C6">
        <w:rPr>
          <w:rFonts w:ascii="Times New Roman" w:hAnsi="Times New Roman" w:cs="Times New Roman"/>
          <w:sz w:val="24"/>
          <w:szCs w:val="24"/>
        </w:rPr>
        <w:t>rziu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probe a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>.</w:t>
      </w:r>
    </w:p>
    <w:p w14:paraId="2368D47B" w14:textId="3DC4AA1F" w:rsidR="00033EEE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0AA5E" w14:textId="3F5C6F6D" w:rsidR="00EE1745" w:rsidRDefault="00033EEE" w:rsidP="00EE1745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EE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Calendarul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desfășurare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>:</w:t>
      </w:r>
    </w:p>
    <w:p w14:paraId="139F136A" w14:textId="6B51E654" w:rsidR="00EE1745" w:rsidRPr="00EE1745" w:rsidRDefault="00EE1745" w:rsidP="00EE1745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2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Pr="004002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În</w:t>
      </w:r>
      <w:proofErr w:type="spellEnd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data de 20.0</w:t>
      </w:r>
      <w:r w:rsidR="00E50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</w:t>
      </w:r>
      <w:r w:rsidR="006A3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proofErr w:type="spellStart"/>
      <w:r w:rsidR="002B66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ublicarea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anunțului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privind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con</w:t>
      </w:r>
      <w:r w:rsidR="00A50B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cursului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EE1745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="00792769">
        <w:rPr>
          <w:rFonts w:ascii="Times New Roman" w:hAnsi="Times New Roman" w:cs="Times New Roman"/>
          <w:bCs/>
          <w:sz w:val="24"/>
          <w:szCs w:val="24"/>
        </w:rPr>
        <w:t>,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sediul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, </w:t>
      </w:r>
      <w:r w:rsidR="00792769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>, nr.2</w:t>
      </w:r>
      <w:r w:rsidR="00F0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și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pe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pagina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de internet 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Primăriei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municipiului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Câmpulung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Moldovenesc</w:t>
      </w:r>
      <w:proofErr w:type="spellEnd"/>
      <w:r w:rsidR="00F067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F06710" w:rsidRPr="00E94C47">
          <w:rPr>
            <w:rStyle w:val="Hyperlink"/>
            <w:rFonts w:ascii="Times New Roman" w:hAnsi="Times New Roman" w:cs="Times New Roman"/>
            <w:sz w:val="24"/>
            <w:szCs w:val="24"/>
          </w:rPr>
          <w:t>https://www.campulungmoldovenesc.ro</w:t>
        </w:r>
      </w:hyperlink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1B67B682" w14:textId="12B6E552" w:rsidR="00033EEE" w:rsidRPr="003D6E79" w:rsidRDefault="00400251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 w:rsidRPr="0089307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E79" w:rsidRPr="00893078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 20.0</w:t>
      </w:r>
      <w:r w:rsidR="00E50E51">
        <w:rPr>
          <w:rFonts w:ascii="Times New Roman" w:hAnsi="Times New Roman" w:cs="Times New Roman"/>
          <w:b/>
          <w:sz w:val="24"/>
          <w:szCs w:val="24"/>
        </w:rPr>
        <w:t>6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.202</w:t>
      </w:r>
      <w:r w:rsidR="006A3ACD">
        <w:rPr>
          <w:rFonts w:ascii="Times New Roman" w:hAnsi="Times New Roman" w:cs="Times New Roman"/>
          <w:b/>
          <w:sz w:val="24"/>
          <w:szCs w:val="24"/>
        </w:rPr>
        <w:t>4</w:t>
      </w:r>
      <w:r w:rsidR="001B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50E51">
        <w:rPr>
          <w:rFonts w:ascii="Times New Roman" w:hAnsi="Times New Roman" w:cs="Times New Roman"/>
          <w:b/>
          <w:sz w:val="24"/>
          <w:szCs w:val="24"/>
        </w:rPr>
        <w:t>27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.0</w:t>
      </w:r>
      <w:r w:rsidR="00E50E51">
        <w:rPr>
          <w:rFonts w:ascii="Times New Roman" w:hAnsi="Times New Roman" w:cs="Times New Roman"/>
          <w:b/>
          <w:sz w:val="24"/>
          <w:szCs w:val="24"/>
        </w:rPr>
        <w:t>6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.202</w:t>
      </w:r>
      <w:r w:rsidR="006A3ACD">
        <w:rPr>
          <w:rFonts w:ascii="Times New Roman" w:hAnsi="Times New Roman" w:cs="Times New Roman"/>
          <w:b/>
          <w:sz w:val="24"/>
          <w:szCs w:val="24"/>
        </w:rPr>
        <w:t>4</w:t>
      </w:r>
      <w:r w:rsidR="00FA784C">
        <w:rPr>
          <w:rFonts w:ascii="Times New Roman" w:hAnsi="Times New Roman" w:cs="Times New Roman"/>
          <w:b/>
          <w:sz w:val="24"/>
          <w:szCs w:val="24"/>
        </w:rPr>
        <w:t>,</w:t>
      </w:r>
      <w:r w:rsidR="001B4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AC55C4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2D1595" w:rsidRPr="00893078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1B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95" w:rsidRPr="00893078">
        <w:rPr>
          <w:rFonts w:ascii="Times New Roman" w:hAnsi="Times New Roman" w:cs="Times New Roman"/>
          <w:b/>
          <w:sz w:val="24"/>
          <w:szCs w:val="24"/>
        </w:rPr>
        <w:t>16</w:t>
      </w:r>
      <w:r w:rsidR="00A50BB0">
        <w:rPr>
          <w:rFonts w:ascii="Times New Roman" w:hAnsi="Times New Roman" w:cs="Times New Roman"/>
          <w:b/>
          <w:sz w:val="24"/>
          <w:szCs w:val="24"/>
        </w:rPr>
        <w:t>.</w:t>
      </w:r>
      <w:r w:rsidR="002D1595" w:rsidRPr="00893078">
        <w:rPr>
          <w:rFonts w:ascii="Times New Roman" w:hAnsi="Times New Roman" w:cs="Times New Roman"/>
          <w:b/>
          <w:sz w:val="24"/>
          <w:szCs w:val="24"/>
        </w:rPr>
        <w:t>00</w:t>
      </w:r>
      <w:r w:rsidR="003D6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3D6E79" w:rsidRPr="003D6E7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3D6E79" w:rsidRPr="003D6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6E79">
        <w:rPr>
          <w:rFonts w:ascii="Times New Roman" w:hAnsi="Times New Roman" w:cs="Times New Roman"/>
          <w:sz w:val="24"/>
          <w:szCs w:val="24"/>
        </w:rPr>
        <w:t>d</w:t>
      </w:r>
      <w:r w:rsidR="00033EEE" w:rsidRPr="003D6E79">
        <w:rPr>
          <w:rFonts w:ascii="Times New Roman" w:hAnsi="Times New Roman" w:cs="Times New Roman"/>
          <w:sz w:val="24"/>
          <w:szCs w:val="24"/>
        </w:rPr>
        <w:t>osarel</w:t>
      </w:r>
      <w:r w:rsidR="003D6E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33EEE" w:rsidRPr="007952EE">
        <w:rPr>
          <w:rFonts w:ascii="Times New Roman" w:hAnsi="Times New Roman" w:cs="Times New Roman"/>
          <w:sz w:val="24"/>
          <w:szCs w:val="24"/>
        </w:rPr>
        <w:t xml:space="preserve"> de </w:t>
      </w:r>
      <w:r w:rsidR="00AE2B5A" w:rsidRPr="007952EE">
        <w:rPr>
          <w:rFonts w:ascii="Times New Roman" w:hAnsi="Times New Roman" w:cs="Times New Roman"/>
          <w:sz w:val="24"/>
          <w:szCs w:val="24"/>
        </w:rPr>
        <w:t xml:space="preserve">concurs la </w:t>
      </w:r>
      <w:proofErr w:type="spellStart"/>
      <w:r w:rsidR="00AE2B5A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E2B5A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Mold</w:t>
      </w:r>
      <w:r w:rsidR="002572FB" w:rsidRPr="007952EE">
        <w:rPr>
          <w:rFonts w:ascii="Times New Roman" w:hAnsi="Times New Roman" w:cs="Times New Roman"/>
          <w:sz w:val="24"/>
          <w:szCs w:val="24"/>
        </w:rPr>
        <w:t>ovenesc</w:t>
      </w:r>
      <w:proofErr w:type="spellEnd"/>
      <w:r w:rsidR="002D1595">
        <w:rPr>
          <w:rFonts w:ascii="Times New Roman" w:hAnsi="Times New Roman" w:cs="Times New Roman"/>
          <w:sz w:val="24"/>
          <w:szCs w:val="24"/>
        </w:rPr>
        <w:t>,</w:t>
      </w:r>
      <w:r w:rsidR="002D1595" w:rsidRPr="002D1595">
        <w:rPr>
          <w:rFonts w:ascii="Times New Roman" w:hAnsi="Times New Roman" w:cs="Times New Roman"/>
          <w:sz w:val="24"/>
          <w:szCs w:val="24"/>
        </w:rPr>
        <w:t xml:space="preserve"> </w:t>
      </w:r>
      <w:r w:rsidR="00792769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nr.2, camera 28</w:t>
      </w:r>
      <w:r w:rsidR="003D6E79">
        <w:rPr>
          <w:rFonts w:ascii="Times New Roman" w:hAnsi="Times New Roman" w:cs="Times New Roman"/>
          <w:sz w:val="24"/>
          <w:szCs w:val="24"/>
        </w:rPr>
        <w:t>;</w:t>
      </w:r>
    </w:p>
    <w:p w14:paraId="74D14A9A" w14:textId="0E750377" w:rsidR="00033EEE" w:rsidRPr="007952EE" w:rsidRDefault="00400251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69">
        <w:rPr>
          <w:rFonts w:ascii="Times New Roman" w:hAnsi="Times New Roman" w:cs="Times New Roman"/>
          <w:b/>
          <w:sz w:val="24"/>
          <w:szCs w:val="24"/>
        </w:rPr>
        <w:t>data de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ACD">
        <w:rPr>
          <w:rFonts w:ascii="Times New Roman" w:hAnsi="Times New Roman" w:cs="Times New Roman"/>
          <w:b/>
          <w:sz w:val="24"/>
          <w:szCs w:val="24"/>
        </w:rPr>
        <w:t>28</w:t>
      </w:r>
      <w:r w:rsidR="003D6E79">
        <w:rPr>
          <w:rFonts w:ascii="Times New Roman" w:hAnsi="Times New Roman" w:cs="Times New Roman"/>
          <w:b/>
          <w:sz w:val="24"/>
          <w:szCs w:val="24"/>
        </w:rPr>
        <w:t>.0</w:t>
      </w:r>
      <w:r w:rsidR="006A3ACD">
        <w:rPr>
          <w:rFonts w:ascii="Times New Roman" w:hAnsi="Times New Roman" w:cs="Times New Roman"/>
          <w:b/>
          <w:sz w:val="24"/>
          <w:szCs w:val="24"/>
        </w:rPr>
        <w:t>6</w:t>
      </w:r>
      <w:r w:rsidR="003D6E79">
        <w:rPr>
          <w:rFonts w:ascii="Times New Roman" w:hAnsi="Times New Roman" w:cs="Times New Roman"/>
          <w:b/>
          <w:sz w:val="24"/>
          <w:szCs w:val="24"/>
        </w:rPr>
        <w:t>.202</w:t>
      </w:r>
      <w:r w:rsidR="006A3ACD">
        <w:rPr>
          <w:rFonts w:ascii="Times New Roman" w:hAnsi="Times New Roman" w:cs="Times New Roman"/>
          <w:b/>
          <w:sz w:val="24"/>
          <w:szCs w:val="24"/>
        </w:rPr>
        <w:t>4</w:t>
      </w:r>
      <w:r w:rsidR="00D76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033EEE" w:rsidRPr="003D6E79">
        <w:rPr>
          <w:rFonts w:ascii="Times New Roman" w:hAnsi="Times New Roman" w:cs="Times New Roman"/>
          <w:bCs/>
          <w:sz w:val="24"/>
          <w:szCs w:val="24"/>
        </w:rPr>
        <w:t>Selecția</w:t>
      </w:r>
      <w:proofErr w:type="spellEnd"/>
      <w:r w:rsidR="007952EE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033EEE" w:rsidRPr="003D6E79">
        <w:rPr>
          <w:rFonts w:ascii="Times New Roman" w:hAnsi="Times New Roman" w:cs="Times New Roman"/>
          <w:bCs/>
          <w:sz w:val="24"/>
          <w:szCs w:val="24"/>
        </w:rPr>
        <w:t xml:space="preserve"> de concurs</w:t>
      </w:r>
      <w:r w:rsidRPr="003D6E79">
        <w:rPr>
          <w:rFonts w:ascii="Times New Roman" w:hAnsi="Times New Roman" w:cs="Times New Roman"/>
          <w:bCs/>
          <w:sz w:val="24"/>
          <w:szCs w:val="24"/>
        </w:rPr>
        <w:t>;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39552D" w14:textId="2C35F7BD" w:rsidR="00033EEE" w:rsidRPr="00AC55C4" w:rsidRDefault="00400251" w:rsidP="00AC55C4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 w:rsidRPr="003D6E79">
        <w:rPr>
          <w:rFonts w:ascii="Times New Roman" w:hAnsi="Times New Roman" w:cs="Times New Roman"/>
          <w:b/>
          <w:sz w:val="24"/>
          <w:szCs w:val="24"/>
        </w:rPr>
        <w:t>Î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4C014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C01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C01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D6E79" w:rsidRP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634">
        <w:rPr>
          <w:rFonts w:ascii="Times New Roman" w:hAnsi="Times New Roman" w:cs="Times New Roman"/>
          <w:b/>
          <w:sz w:val="24"/>
          <w:szCs w:val="24"/>
        </w:rPr>
        <w:t>–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selecției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de concurs </w:t>
      </w:r>
      <w:bookmarkStart w:id="2" w:name="_Hlk127360626"/>
      <w:r w:rsidR="00033EEE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27918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033EEE" w:rsidRPr="007952EE">
        <w:rPr>
          <w:rFonts w:ascii="Times New Roman" w:hAnsi="Times New Roman" w:cs="Times New Roman"/>
          <w:sz w:val="24"/>
          <w:szCs w:val="24"/>
        </w:rPr>
        <w:t>,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7952EE">
        <w:rPr>
          <w:rFonts w:ascii="Times New Roman" w:hAnsi="Times New Roman" w:cs="Times New Roman"/>
          <w:sz w:val="24"/>
          <w:szCs w:val="24"/>
        </w:rPr>
        <w:t>precum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7952EE">
        <w:rPr>
          <w:rFonts w:ascii="Times New Roman" w:hAnsi="Times New Roman" w:cs="Times New Roman"/>
          <w:sz w:val="24"/>
          <w:szCs w:val="24"/>
        </w:rPr>
        <w:t>pe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CA2464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662288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662288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62288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66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662288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66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6E2A5A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51FE8A0C" w14:textId="0B7D7066" w:rsidR="00400251" w:rsidRPr="007952EE" w:rsidRDefault="00400251" w:rsidP="0040025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96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ână</w:t>
      </w:r>
      <w:proofErr w:type="spellEnd"/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E3524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352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352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0969" w:rsidRPr="00690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690969">
        <w:rPr>
          <w:rFonts w:ascii="Times New Roman" w:hAnsi="Times New Roman" w:cs="Times New Roman"/>
          <w:sz w:val="24"/>
          <w:szCs w:val="24"/>
        </w:rPr>
        <w:t xml:space="preserve">,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1B1F65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,</w:t>
      </w:r>
      <w:r w:rsidR="001B1F65">
        <w:rPr>
          <w:rFonts w:ascii="Times New Roman" w:hAnsi="Times New Roman" w:cs="Times New Roman"/>
          <w:sz w:val="24"/>
          <w:szCs w:val="24"/>
        </w:rPr>
        <w:t xml:space="preserve"> nr. 2, camera nr.1 -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2F3E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concurs);</w:t>
      </w:r>
    </w:p>
    <w:p w14:paraId="2EC30EC3" w14:textId="2E365E43" w:rsidR="001B1F65" w:rsidRPr="00AC55C4" w:rsidRDefault="00400251" w:rsidP="001B1F65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7FA3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5B7FA3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3C6C8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5B7FA3" w:rsidRPr="00AC55C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C6C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B7FA3" w:rsidRPr="00AC55C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C6C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7FA3" w:rsidRPr="005B7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5B7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3" w:name="_Hlk127359167"/>
      <w:proofErr w:type="spellStart"/>
      <w:r w:rsidRPr="005B7FA3">
        <w:rPr>
          <w:rFonts w:ascii="Times New Roman" w:hAnsi="Times New Roman" w:cs="Times New Roman"/>
          <w:sz w:val="24"/>
          <w:szCs w:val="24"/>
        </w:rPr>
        <w:t>Afișarea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la</w:t>
      </w:r>
      <w:bookmarkEnd w:id="3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5B7FA3">
        <w:rPr>
          <w:rFonts w:ascii="Times New Roman" w:hAnsi="Times New Roman" w:cs="Times New Roman"/>
          <w:sz w:val="24"/>
          <w:szCs w:val="24"/>
        </w:rPr>
        <w:t>selec</w:t>
      </w:r>
      <w:r w:rsidR="00EF6F20">
        <w:rPr>
          <w:rFonts w:ascii="Times New Roman" w:hAnsi="Times New Roman" w:cs="Times New Roman"/>
          <w:sz w:val="24"/>
          <w:szCs w:val="24"/>
        </w:rPr>
        <w:t>ț</w:t>
      </w:r>
      <w:r w:rsidR="005B7FA3" w:rsidRPr="005B7FA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5B7FA3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1B1F6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 w:rsidRPr="007952EE">
        <w:rPr>
          <w:rFonts w:ascii="Times New Roman" w:hAnsi="Times New Roman" w:cs="Times New Roman"/>
          <w:sz w:val="24"/>
          <w:szCs w:val="24"/>
        </w:rPr>
        <w:t>,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>precum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>pe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1B1F65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6C">
        <w:rPr>
          <w:rFonts w:ascii="Times New Roman" w:hAnsi="Times New Roman" w:cs="Times New Roman"/>
          <w:sz w:val="24"/>
          <w:szCs w:val="24"/>
        </w:rPr>
        <w:t>m</w:t>
      </w:r>
      <w:r w:rsidR="001B1F65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1B1F65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>;</w:t>
      </w:r>
    </w:p>
    <w:p w14:paraId="293576BF" w14:textId="3F9918C8" w:rsidR="00227918" w:rsidRDefault="005B7FA3" w:rsidP="007B6259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57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D1DD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D1DD4">
        <w:rPr>
          <w:rFonts w:ascii="Times New Roman" w:hAnsi="Times New Roman" w:cs="Times New Roman"/>
          <w:b/>
          <w:sz w:val="24"/>
          <w:szCs w:val="24"/>
        </w:rPr>
        <w:t>0</w:t>
      </w:r>
      <w:r w:rsidR="00E06A63">
        <w:rPr>
          <w:rFonts w:ascii="Times New Roman" w:hAnsi="Times New Roman" w:cs="Times New Roman"/>
          <w:b/>
          <w:sz w:val="24"/>
          <w:szCs w:val="24"/>
        </w:rPr>
        <w:t>7</w:t>
      </w:r>
      <w:r w:rsidR="005D1DD4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9E47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00 – </w:t>
      </w:r>
      <w:proofErr w:type="spellStart"/>
      <w:r w:rsidR="008F09B0">
        <w:rPr>
          <w:rFonts w:ascii="Times New Roman" w:hAnsi="Times New Roman" w:cs="Times New Roman"/>
          <w:b/>
          <w:sz w:val="24"/>
          <w:szCs w:val="24"/>
        </w:rPr>
        <w:t>S</w:t>
      </w:r>
      <w:r w:rsidRPr="005B7FA3"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/>
          <w:sz w:val="24"/>
          <w:szCs w:val="24"/>
        </w:rPr>
        <w:t>p</w:t>
      </w:r>
      <w:r w:rsidR="00033EEE" w:rsidRPr="005B7FA3">
        <w:rPr>
          <w:rFonts w:ascii="Times New Roman" w:hAnsi="Times New Roman" w:cs="Times New Roman"/>
          <w:b/>
          <w:sz w:val="24"/>
          <w:szCs w:val="24"/>
        </w:rPr>
        <w:t>rob</w:t>
      </w:r>
      <w:r w:rsidRPr="005B7FA3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662288"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EEE" w:rsidRPr="005B7FA3">
        <w:rPr>
          <w:rFonts w:ascii="Times New Roman" w:hAnsi="Times New Roman" w:cs="Times New Roman"/>
          <w:b/>
          <w:sz w:val="24"/>
          <w:szCs w:val="24"/>
        </w:rPr>
        <w:t>scris</w:t>
      </w:r>
      <w:r w:rsidRPr="005B7FA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127438302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bookmarkStart w:id="5" w:name="_Hlk127359111"/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662288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8847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014B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662288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27918"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472C"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88472C">
        <w:rPr>
          <w:rFonts w:ascii="Times New Roman" w:hAnsi="Times New Roman" w:cs="Times New Roman"/>
          <w:bCs/>
          <w:sz w:val="24"/>
          <w:szCs w:val="24"/>
        </w:rPr>
        <w:t>, nr. 2</w:t>
      </w:r>
      <w:r w:rsidR="00C25460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4"/>
    <w:bookmarkEnd w:id="5"/>
    <w:p w14:paraId="6F9E685B" w14:textId="5FA203DD" w:rsidR="005B3682" w:rsidRDefault="005B7FA3" w:rsidP="005B3682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2457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E6278D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6278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E627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5B7FA3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 w:rsidR="00690969" w:rsidRPr="00690969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>,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precum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pe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B3682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5B368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>;</w:t>
      </w:r>
    </w:p>
    <w:p w14:paraId="5EFEB6D9" w14:textId="2F7DD871" w:rsidR="00AC55C4" w:rsidRPr="007952EE" w:rsidRDefault="005B7FA3" w:rsidP="00AC55C4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D13F4B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13F4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13F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D</w:t>
      </w:r>
      <w:r w:rsidRPr="005B7FA3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5B3682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);</w:t>
      </w:r>
    </w:p>
    <w:p w14:paraId="441C8E4F" w14:textId="3C9AE8BC" w:rsidR="005B7FA3" w:rsidRPr="005B3682" w:rsidRDefault="005B7FA3" w:rsidP="007B6259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A3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În data de </w:t>
      </w:r>
      <w:r w:rsidR="00D13F4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13F4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D7A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A</w:t>
      </w:r>
      <w:r w:rsidR="002D7CA3" w:rsidRPr="005B7FA3">
        <w:rPr>
          <w:rFonts w:ascii="Times New Roman" w:hAnsi="Times New Roman" w:cs="Times New Roman"/>
          <w:sz w:val="24"/>
          <w:szCs w:val="24"/>
        </w:rPr>
        <w:t>fișarea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la</w:t>
      </w:r>
      <w:r w:rsidR="002D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5B3682" w:rsidRP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>,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precum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pe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B3682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5B368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>;</w:t>
      </w:r>
    </w:p>
    <w:p w14:paraId="008456E3" w14:textId="643D8928" w:rsidR="002B6634" w:rsidRDefault="004B2047" w:rsidP="002B6634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1</w:t>
      </w:r>
      <w:r w:rsidR="00AD70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D70B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D70B2">
        <w:rPr>
          <w:rFonts w:ascii="Times New Roman" w:hAnsi="Times New Roman" w:cs="Times New Roman"/>
          <w:b/>
          <w:sz w:val="24"/>
          <w:szCs w:val="24"/>
        </w:rPr>
        <w:t>4</w:t>
      </w:r>
      <w:r w:rsidR="00E172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72E0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E172E0">
        <w:rPr>
          <w:rFonts w:ascii="Times New Roman" w:hAnsi="Times New Roman" w:cs="Times New Roman"/>
          <w:b/>
          <w:sz w:val="24"/>
          <w:szCs w:val="24"/>
        </w:rPr>
        <w:t xml:space="preserve"> 10,00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C5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27359565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2B6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2B6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6634"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2B6634">
        <w:rPr>
          <w:rFonts w:ascii="Times New Roman" w:hAnsi="Times New Roman" w:cs="Times New Roman"/>
          <w:bCs/>
          <w:sz w:val="24"/>
          <w:szCs w:val="24"/>
        </w:rPr>
        <w:t>, nr. 2</w:t>
      </w:r>
      <w:r w:rsidR="00FA0A61">
        <w:rPr>
          <w:rFonts w:ascii="Times New Roman" w:hAnsi="Times New Roman" w:cs="Times New Roman"/>
          <w:bCs/>
          <w:sz w:val="24"/>
          <w:szCs w:val="24"/>
        </w:rPr>
        <w:t>;</w:t>
      </w:r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6"/>
    <w:p w14:paraId="44BF9895" w14:textId="46C55DBA" w:rsidR="008F09B0" w:rsidRDefault="00986445" w:rsidP="008F09B0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86445">
        <w:rPr>
          <w:rFonts w:ascii="Times New Roman" w:hAnsi="Times New Roman" w:cs="Times New Roman"/>
          <w:b/>
          <w:sz w:val="24"/>
          <w:szCs w:val="24"/>
        </w:rPr>
        <w:t>12.</w:t>
      </w:r>
      <w:r w:rsidR="004B2047" w:rsidRPr="00986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96531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96531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96531F">
        <w:rPr>
          <w:rFonts w:ascii="Times New Roman" w:hAnsi="Times New Roman" w:cs="Times New Roman"/>
          <w:b/>
          <w:sz w:val="24"/>
          <w:szCs w:val="24"/>
        </w:rPr>
        <w:t>4</w:t>
      </w:r>
      <w:r w:rsidR="00AC55C4" w:rsidRPr="00AC5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>,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>precum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>pe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8F09B0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>;</w:t>
      </w:r>
    </w:p>
    <w:p w14:paraId="699EDD87" w14:textId="19809501" w:rsidR="00AC55C4" w:rsidRPr="007952EE" w:rsidRDefault="00986445" w:rsidP="00AC55C4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data de </w:t>
      </w:r>
      <w:r w:rsidR="003727EC">
        <w:rPr>
          <w:rFonts w:ascii="Times New Roman" w:hAnsi="Times New Roman" w:cs="Times New Roman"/>
          <w:b/>
          <w:sz w:val="24"/>
          <w:szCs w:val="24"/>
        </w:rPr>
        <w:t>1</w:t>
      </w:r>
      <w:r w:rsidR="001C09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27E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727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D</w:t>
      </w:r>
      <w:r w:rsidRPr="00986445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AC55C4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8F09B0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AC55C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);</w:t>
      </w:r>
    </w:p>
    <w:p w14:paraId="1A7339DF" w14:textId="76BEB35E" w:rsidR="00986445" w:rsidRDefault="00986445" w:rsidP="00986445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07286">
        <w:rPr>
          <w:rFonts w:ascii="Times New Roman" w:hAnsi="Times New Roman" w:cs="Times New Roman"/>
          <w:b/>
          <w:sz w:val="24"/>
          <w:szCs w:val="24"/>
        </w:rPr>
        <w:t>1</w:t>
      </w:r>
      <w:r w:rsidR="001C096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0728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072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986445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soluționarea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50E">
        <w:rPr>
          <w:rFonts w:ascii="Times New Roman" w:hAnsi="Times New Roman" w:cs="Times New Roman"/>
          <w:bCs/>
          <w:sz w:val="24"/>
          <w:szCs w:val="24"/>
        </w:rPr>
        <w:t>la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250E">
        <w:rPr>
          <w:rFonts w:ascii="Times New Roman" w:hAnsi="Times New Roman" w:cs="Times New Roman"/>
          <w:bCs/>
          <w:sz w:val="24"/>
          <w:szCs w:val="24"/>
        </w:rPr>
        <w:t>,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r w:rsidR="0077156C" w:rsidRPr="007952EE">
        <w:rPr>
          <w:rFonts w:ascii="Times New Roman" w:hAnsi="Times New Roman" w:cs="Times New Roman"/>
          <w:sz w:val="24"/>
          <w:szCs w:val="24"/>
        </w:rPr>
        <w:t>pe</w:t>
      </w:r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77156C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77156C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7156C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77156C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77156C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>;</w:t>
      </w:r>
    </w:p>
    <w:p w14:paraId="70DDC2C1" w14:textId="0C2256EE" w:rsidR="00986445" w:rsidRDefault="00CF61A5" w:rsidP="004B204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CF61A5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07286">
        <w:rPr>
          <w:rFonts w:ascii="Times New Roman" w:hAnsi="Times New Roman" w:cs="Times New Roman"/>
          <w:b/>
          <w:sz w:val="24"/>
          <w:szCs w:val="24"/>
        </w:rPr>
        <w:t>1</w:t>
      </w:r>
      <w:r w:rsidR="001C096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07286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072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8F09B0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finale 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4051B" w14:textId="570FE676" w:rsidR="00AC6702" w:rsidRPr="00AC6702" w:rsidRDefault="00AC6702" w:rsidP="00AC6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obțin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>,</w:t>
      </w:r>
      <w:r w:rsidRPr="007707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Str.  22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nr. 2,</w:t>
      </w:r>
      <w:r>
        <w:rPr>
          <w:rFonts w:ascii="Times New Roman" w:hAnsi="Times New Roman" w:cs="Times New Roman"/>
          <w:sz w:val="24"/>
          <w:szCs w:val="24"/>
        </w:rPr>
        <w:t xml:space="preserve"> camera 28, tel.</w:t>
      </w:r>
      <w:r w:rsidRPr="00F71F8A">
        <w:rPr>
          <w:rFonts w:ascii="Times New Roman" w:eastAsia="Times New Roman" w:hAnsi="Times New Roman" w:cs="Times New Roman"/>
          <w:sz w:val="26"/>
          <w:szCs w:val="26"/>
          <w:lang w:val="en-AU"/>
        </w:rPr>
        <w:t>0230/314425, interior 117</w:t>
      </w:r>
      <w:r w:rsidRPr="00795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contact: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Lenuța- inspector, tel.</w:t>
      </w:r>
      <w:r w:rsidRPr="00F71F8A">
        <w:rPr>
          <w:rFonts w:ascii="Times New Roman" w:eastAsia="Times New Roman" w:hAnsi="Times New Roman" w:cs="Times New Roman"/>
          <w:sz w:val="26"/>
          <w:szCs w:val="26"/>
          <w:lang w:val="en-AU"/>
        </w:rPr>
        <w:t>0230/</w:t>
      </w:r>
      <w:r w:rsidRPr="00025816">
        <w:rPr>
          <w:rFonts w:ascii="Times New Roman" w:hAnsi="Times New Roman" w:cs="Times New Roman"/>
          <w:sz w:val="24"/>
          <w:szCs w:val="24"/>
        </w:rPr>
        <w:t>314425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e-mail:</w:t>
      </w:r>
      <w:r w:rsidRPr="00025816">
        <w:rPr>
          <w:rFonts w:ascii="Times New Roman" w:hAnsi="Times New Roman" w:cs="Times New Roman"/>
          <w:sz w:val="24"/>
          <w:szCs w:val="24"/>
        </w:rPr>
        <w:t>lenuta.timu@campulungmoldovenesc.ro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95F7D1" w14:textId="71C0CB7F" w:rsidR="00033EEE" w:rsidRPr="007952EE" w:rsidRDefault="00EF76FA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F61A5" w:rsidRPr="007952EE">
        <w:rPr>
          <w:rFonts w:ascii="Times New Roman" w:hAnsi="Times New Roman" w:cs="Times New Roman"/>
          <w:sz w:val="24"/>
          <w:szCs w:val="24"/>
        </w:rPr>
        <w:t>Anexăm</w:t>
      </w:r>
      <w:proofErr w:type="spellEnd"/>
      <w:r w:rsidR="00CF61A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7952EE">
        <w:rPr>
          <w:rFonts w:ascii="Times New Roman" w:hAnsi="Times New Roman" w:cs="Times New Roman"/>
          <w:sz w:val="24"/>
          <w:szCs w:val="24"/>
        </w:rPr>
        <w:t>prezentul</w:t>
      </w:r>
      <w:r w:rsidR="00844595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CF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7952EE">
        <w:rPr>
          <w:rFonts w:ascii="Times New Roman" w:hAnsi="Times New Roman" w:cs="Times New Roman"/>
          <w:sz w:val="24"/>
          <w:szCs w:val="24"/>
        </w:rPr>
        <w:t>anunț</w:t>
      </w:r>
      <w:proofErr w:type="spellEnd"/>
      <w:r w:rsidR="00CF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>
        <w:rPr>
          <w:rFonts w:ascii="Times New Roman" w:hAnsi="Times New Roman" w:cs="Times New Roman"/>
          <w:sz w:val="24"/>
          <w:szCs w:val="24"/>
        </w:rPr>
        <w:t>B</w:t>
      </w:r>
      <w:r w:rsidR="00CF61A5" w:rsidRPr="007952EE">
        <w:rPr>
          <w:rFonts w:ascii="Times New Roman" w:hAnsi="Times New Roman" w:cs="Times New Roman"/>
          <w:sz w:val="24"/>
          <w:szCs w:val="24"/>
        </w:rPr>
        <w:t>ibliografia</w:t>
      </w:r>
      <w:proofErr w:type="spellEnd"/>
      <w:r w:rsidR="00CF61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61A5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CF61A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0416DB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7A50E231" w14:textId="77777777" w:rsidR="00033EEE" w:rsidRPr="007952EE" w:rsidRDefault="00033EEE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057965D4" w14:textId="79AD76CB" w:rsidR="00033EEE" w:rsidRDefault="004D2348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A24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2EF5A2" w14:textId="77777777" w:rsidR="00AC6702" w:rsidRDefault="00AC6702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95B67" w14:textId="6C4B0FF9" w:rsidR="00E72A0F" w:rsidRPr="00E72A0F" w:rsidRDefault="00E72A0F" w:rsidP="00E72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E72A0F">
        <w:rPr>
          <w:rFonts w:ascii="Times New Roman" w:eastAsia="Times New Roman" w:hAnsi="Times New Roman" w:cs="Times New Roman"/>
          <w:b/>
          <w:sz w:val="24"/>
          <w:szCs w:val="24"/>
        </w:rPr>
        <w:t>Afi</w:t>
      </w:r>
      <w:proofErr w:type="spellStart"/>
      <w:r w:rsidRPr="00E72A0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șat</w:t>
      </w:r>
      <w:proofErr w:type="spellEnd"/>
      <w:r w:rsidRPr="00E72A0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astăzi</w:t>
      </w:r>
      <w:r w:rsidRPr="00E72A0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20.06</w:t>
      </w:r>
      <w:r w:rsidRPr="00E72A0F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032440BC" w14:textId="77777777" w:rsidR="00E72A0F" w:rsidRPr="00E72A0F" w:rsidRDefault="00E72A0F" w:rsidP="00E72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20D41642" w14:textId="77777777" w:rsidR="00E72A0F" w:rsidRPr="00E72A0F" w:rsidRDefault="00E72A0F" w:rsidP="00E72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0366B108" w14:textId="77777777" w:rsidR="00E72A0F" w:rsidRPr="00E72A0F" w:rsidRDefault="00E72A0F" w:rsidP="00E72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E72A0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Secretar comisie,</w:t>
      </w:r>
    </w:p>
    <w:p w14:paraId="15A23C3A" w14:textId="77777777" w:rsidR="00E72A0F" w:rsidRPr="00E72A0F" w:rsidRDefault="00E72A0F" w:rsidP="00E72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D3904" w14:textId="77777777" w:rsidR="00E72A0F" w:rsidRPr="00E72A0F" w:rsidRDefault="00E72A0F" w:rsidP="00E72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72A0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  </w:t>
      </w:r>
      <w:proofErr w:type="spellStart"/>
      <w:r w:rsidRPr="00E72A0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Timu</w:t>
      </w:r>
      <w:proofErr w:type="spellEnd"/>
      <w:r w:rsidRPr="00E72A0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Lenuța</w:t>
      </w:r>
    </w:p>
    <w:p w14:paraId="7CF80B66" w14:textId="77777777" w:rsidR="00AC6702" w:rsidRDefault="00AC6702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5B24" w14:textId="77777777" w:rsidR="00AC6702" w:rsidRDefault="00AC6702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6E2D6" w14:textId="77777777" w:rsidR="00AC6702" w:rsidRDefault="00AC6702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B639A" w14:textId="77777777" w:rsidR="00AC6702" w:rsidRDefault="00AC6702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59B63" w14:textId="77777777" w:rsidR="00AC6702" w:rsidRDefault="00AC6702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C664E" w14:textId="77777777" w:rsidR="00AC6702" w:rsidRDefault="00AC6702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B6820" w14:textId="77777777" w:rsidR="006009AB" w:rsidRDefault="006009AB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FD643" w14:textId="77777777" w:rsidR="006009AB" w:rsidRDefault="006009AB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43837" w14:textId="77777777" w:rsidR="006009AB" w:rsidRDefault="006009AB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18D92" w14:textId="77777777" w:rsidR="00AC6702" w:rsidRPr="00076933" w:rsidRDefault="00AC6702" w:rsidP="004B44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702" w:rsidRPr="00076933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7"/>
  </w:num>
  <w:num w:numId="9" w16cid:durableId="141127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F9C"/>
    <w:rsid w:val="00014B13"/>
    <w:rsid w:val="0002457E"/>
    <w:rsid w:val="00025816"/>
    <w:rsid w:val="00033EEE"/>
    <w:rsid w:val="00036215"/>
    <w:rsid w:val="000416DB"/>
    <w:rsid w:val="0006196C"/>
    <w:rsid w:val="00062376"/>
    <w:rsid w:val="00071D12"/>
    <w:rsid w:val="00076933"/>
    <w:rsid w:val="00081895"/>
    <w:rsid w:val="000D1882"/>
    <w:rsid w:val="000E71C4"/>
    <w:rsid w:val="000F45A0"/>
    <w:rsid w:val="0010739D"/>
    <w:rsid w:val="00137865"/>
    <w:rsid w:val="001A43B3"/>
    <w:rsid w:val="001B0C0D"/>
    <w:rsid w:val="001B1F65"/>
    <w:rsid w:val="001B48C3"/>
    <w:rsid w:val="001C096D"/>
    <w:rsid w:val="001C369B"/>
    <w:rsid w:val="001E583D"/>
    <w:rsid w:val="00206734"/>
    <w:rsid w:val="00222996"/>
    <w:rsid w:val="00225895"/>
    <w:rsid w:val="00227918"/>
    <w:rsid w:val="00232952"/>
    <w:rsid w:val="00240298"/>
    <w:rsid w:val="00250DF7"/>
    <w:rsid w:val="002572FB"/>
    <w:rsid w:val="00287850"/>
    <w:rsid w:val="00294B89"/>
    <w:rsid w:val="002B6634"/>
    <w:rsid w:val="002D1595"/>
    <w:rsid w:val="002D7CA3"/>
    <w:rsid w:val="002F20E1"/>
    <w:rsid w:val="002F3EA0"/>
    <w:rsid w:val="003070F6"/>
    <w:rsid w:val="0031353C"/>
    <w:rsid w:val="00337BDC"/>
    <w:rsid w:val="003602DB"/>
    <w:rsid w:val="003727EC"/>
    <w:rsid w:val="00381A34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14904"/>
    <w:rsid w:val="00435C93"/>
    <w:rsid w:val="0048415C"/>
    <w:rsid w:val="00496FAB"/>
    <w:rsid w:val="004B2047"/>
    <w:rsid w:val="004B44A8"/>
    <w:rsid w:val="004C0143"/>
    <w:rsid w:val="004C6992"/>
    <w:rsid w:val="004D2348"/>
    <w:rsid w:val="00507286"/>
    <w:rsid w:val="00521932"/>
    <w:rsid w:val="005510A1"/>
    <w:rsid w:val="00551988"/>
    <w:rsid w:val="0055555A"/>
    <w:rsid w:val="005746D4"/>
    <w:rsid w:val="005A0A72"/>
    <w:rsid w:val="005A112F"/>
    <w:rsid w:val="005A1BF3"/>
    <w:rsid w:val="005A2392"/>
    <w:rsid w:val="005B3682"/>
    <w:rsid w:val="005B7FA3"/>
    <w:rsid w:val="005C064C"/>
    <w:rsid w:val="005C17C6"/>
    <w:rsid w:val="005D1DD4"/>
    <w:rsid w:val="005E24F2"/>
    <w:rsid w:val="005F5768"/>
    <w:rsid w:val="006009AB"/>
    <w:rsid w:val="00640501"/>
    <w:rsid w:val="00641935"/>
    <w:rsid w:val="00662288"/>
    <w:rsid w:val="00690969"/>
    <w:rsid w:val="00692A22"/>
    <w:rsid w:val="006A3ACD"/>
    <w:rsid w:val="006E2A5A"/>
    <w:rsid w:val="006E7D30"/>
    <w:rsid w:val="00721A36"/>
    <w:rsid w:val="0072369C"/>
    <w:rsid w:val="00734079"/>
    <w:rsid w:val="0073784E"/>
    <w:rsid w:val="00770761"/>
    <w:rsid w:val="0077156C"/>
    <w:rsid w:val="00792769"/>
    <w:rsid w:val="007952EE"/>
    <w:rsid w:val="007A56D8"/>
    <w:rsid w:val="007B6259"/>
    <w:rsid w:val="007D046D"/>
    <w:rsid w:val="007F1A8F"/>
    <w:rsid w:val="00812E1B"/>
    <w:rsid w:val="00813092"/>
    <w:rsid w:val="00844595"/>
    <w:rsid w:val="00863911"/>
    <w:rsid w:val="0088472C"/>
    <w:rsid w:val="00893078"/>
    <w:rsid w:val="008B1529"/>
    <w:rsid w:val="008D37DA"/>
    <w:rsid w:val="008D3D29"/>
    <w:rsid w:val="008D536C"/>
    <w:rsid w:val="008E1774"/>
    <w:rsid w:val="008F09B0"/>
    <w:rsid w:val="009077A1"/>
    <w:rsid w:val="00930003"/>
    <w:rsid w:val="00942FE3"/>
    <w:rsid w:val="0096531F"/>
    <w:rsid w:val="00983B62"/>
    <w:rsid w:val="00986445"/>
    <w:rsid w:val="009D328A"/>
    <w:rsid w:val="009E47D7"/>
    <w:rsid w:val="00A50BB0"/>
    <w:rsid w:val="00A50D45"/>
    <w:rsid w:val="00A8671F"/>
    <w:rsid w:val="00AA2FDC"/>
    <w:rsid w:val="00AC250E"/>
    <w:rsid w:val="00AC55C4"/>
    <w:rsid w:val="00AC6702"/>
    <w:rsid w:val="00AD70B2"/>
    <w:rsid w:val="00AE2B5A"/>
    <w:rsid w:val="00B01FCE"/>
    <w:rsid w:val="00B10422"/>
    <w:rsid w:val="00B7205E"/>
    <w:rsid w:val="00B741F5"/>
    <w:rsid w:val="00B94408"/>
    <w:rsid w:val="00B951F3"/>
    <w:rsid w:val="00BA29BD"/>
    <w:rsid w:val="00BC7732"/>
    <w:rsid w:val="00C079BC"/>
    <w:rsid w:val="00C25460"/>
    <w:rsid w:val="00C41D87"/>
    <w:rsid w:val="00C66F6D"/>
    <w:rsid w:val="00C6709B"/>
    <w:rsid w:val="00C743B7"/>
    <w:rsid w:val="00CA2464"/>
    <w:rsid w:val="00CE1729"/>
    <w:rsid w:val="00CF5907"/>
    <w:rsid w:val="00CF5F97"/>
    <w:rsid w:val="00CF61A5"/>
    <w:rsid w:val="00D07801"/>
    <w:rsid w:val="00D13F4B"/>
    <w:rsid w:val="00D331B1"/>
    <w:rsid w:val="00D33FBA"/>
    <w:rsid w:val="00D76169"/>
    <w:rsid w:val="00DA6CF3"/>
    <w:rsid w:val="00DB2DA1"/>
    <w:rsid w:val="00DD25E8"/>
    <w:rsid w:val="00DD7AC5"/>
    <w:rsid w:val="00E06A63"/>
    <w:rsid w:val="00E172E0"/>
    <w:rsid w:val="00E20606"/>
    <w:rsid w:val="00E35244"/>
    <w:rsid w:val="00E50E51"/>
    <w:rsid w:val="00E52F81"/>
    <w:rsid w:val="00E55BAE"/>
    <w:rsid w:val="00E6278D"/>
    <w:rsid w:val="00E728F0"/>
    <w:rsid w:val="00E72A0F"/>
    <w:rsid w:val="00EB3D38"/>
    <w:rsid w:val="00EC5CD3"/>
    <w:rsid w:val="00ED00E1"/>
    <w:rsid w:val="00EE1745"/>
    <w:rsid w:val="00EE7393"/>
    <w:rsid w:val="00EF6F20"/>
    <w:rsid w:val="00EF76FA"/>
    <w:rsid w:val="00F06710"/>
    <w:rsid w:val="00F124CE"/>
    <w:rsid w:val="00F128D3"/>
    <w:rsid w:val="00F1635B"/>
    <w:rsid w:val="00F3292D"/>
    <w:rsid w:val="00F71F8A"/>
    <w:rsid w:val="00FA0A61"/>
    <w:rsid w:val="00FA784C"/>
    <w:rsid w:val="00FB6716"/>
    <w:rsid w:val="00FC2E85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mpulungmoldovenesc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1544</Words>
  <Characters>8958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130</cp:revision>
  <cp:lastPrinted>2024-06-12T10:15:00Z</cp:lastPrinted>
  <dcterms:created xsi:type="dcterms:W3CDTF">2023-02-10T17:51:00Z</dcterms:created>
  <dcterms:modified xsi:type="dcterms:W3CDTF">2024-06-20T06:59:00Z</dcterms:modified>
</cp:coreProperties>
</file>